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bottom w:val="single" w:sz="4" w:space="0" w:color="auto"/>
        </w:tblBorders>
        <w:tblLayout w:type="fixed"/>
        <w:tblLook w:val="01E0" w:firstRow="1" w:lastRow="1" w:firstColumn="1" w:lastColumn="1" w:noHBand="0" w:noVBand="0"/>
      </w:tblPr>
      <w:tblGrid>
        <w:gridCol w:w="19"/>
        <w:gridCol w:w="6460"/>
        <w:gridCol w:w="19"/>
        <w:gridCol w:w="3131"/>
        <w:gridCol w:w="19"/>
      </w:tblGrid>
      <w:tr w:rsidR="00A87F24" w14:paraId="1A71E54B" w14:textId="77777777" w:rsidTr="00251D06">
        <w:trPr>
          <w:trHeight w:val="2295"/>
        </w:trPr>
        <w:tc>
          <w:tcPr>
            <w:tcW w:w="6498" w:type="dxa"/>
            <w:gridSpan w:val="3"/>
            <w:tcBorders>
              <w:bottom w:val="single" w:sz="4" w:space="0" w:color="auto"/>
            </w:tcBorders>
          </w:tcPr>
          <w:p w14:paraId="1C40777A" w14:textId="3E8499B3" w:rsidR="00A87F24" w:rsidRPr="00EB6E80" w:rsidRDefault="00A87F24">
            <w:pPr>
              <w:spacing w:line="320" w:lineRule="atLeast"/>
              <w:rPr>
                <w:rFonts w:ascii="Arial" w:hAnsi="Arial" w:cs="Arial"/>
                <w:i/>
                <w:sz w:val="20"/>
                <w:szCs w:val="20"/>
              </w:rPr>
            </w:pPr>
            <w:r>
              <w:rPr>
                <w:rFonts w:ascii="Arial" w:hAnsi="Arial" w:cs="Arial"/>
                <w:b/>
                <w:sz w:val="20"/>
                <w:szCs w:val="20"/>
              </w:rPr>
              <w:t>Open the TI-Nspire document</w:t>
            </w:r>
            <w:r w:rsidR="00EB6E80">
              <w:rPr>
                <w:rFonts w:ascii="Arial" w:hAnsi="Arial" w:cs="Arial"/>
                <w:b/>
                <w:sz w:val="20"/>
                <w:szCs w:val="20"/>
              </w:rPr>
              <w:t xml:space="preserve"> </w:t>
            </w:r>
            <w:proofErr w:type="spellStart"/>
            <w:r w:rsidR="0027260B">
              <w:rPr>
                <w:rFonts w:ascii="Arial" w:hAnsi="Arial" w:cs="Arial"/>
                <w:b/>
                <w:i/>
                <w:sz w:val="20"/>
                <w:szCs w:val="20"/>
              </w:rPr>
              <w:t>Exploring_Energy_Transfer</w:t>
            </w:r>
            <w:r w:rsidRPr="00EB6E80">
              <w:rPr>
                <w:rFonts w:ascii="Arial" w:hAnsi="Arial" w:cs="Arial"/>
                <w:b/>
                <w:i/>
                <w:sz w:val="20"/>
                <w:szCs w:val="20"/>
              </w:rPr>
              <w:t>.tns</w:t>
            </w:r>
            <w:proofErr w:type="spellEnd"/>
            <w:r w:rsidR="00BB2A91">
              <w:rPr>
                <w:rFonts w:ascii="Arial" w:hAnsi="Arial" w:cs="Arial"/>
                <w:b/>
                <w:i/>
                <w:sz w:val="20"/>
                <w:szCs w:val="20"/>
              </w:rPr>
              <w:t>.</w:t>
            </w:r>
          </w:p>
          <w:p w14:paraId="21405E17" w14:textId="1BA96B05" w:rsidR="00A87F24" w:rsidRPr="00EB6E80" w:rsidRDefault="00AF19F8" w:rsidP="00AA7CFA">
            <w:pPr>
              <w:spacing w:line="320" w:lineRule="atLeast"/>
              <w:rPr>
                <w:rFonts w:ascii="Arial" w:hAnsi="Arial" w:cs="Arial"/>
                <w:sz w:val="20"/>
                <w:szCs w:val="20"/>
              </w:rPr>
            </w:pPr>
            <w:r>
              <w:rPr>
                <w:rFonts w:ascii="Arial" w:hAnsi="Arial" w:cs="Arial"/>
                <w:sz w:val="20"/>
                <w:szCs w:val="20"/>
              </w:rPr>
              <w:t>Have you ever put an ice cube into a warm drink to cool it down? How exactly does this temperature change occur?</w:t>
            </w:r>
            <w:r w:rsidR="001A712A">
              <w:rPr>
                <w:rFonts w:ascii="Arial" w:hAnsi="Arial" w:cs="Arial"/>
                <w:sz w:val="20"/>
                <w:szCs w:val="20"/>
              </w:rPr>
              <w:t xml:space="preserve"> The temperature change of a substance is related to how much energy it gains or loses. If a substance get</w:t>
            </w:r>
            <w:r>
              <w:rPr>
                <w:rFonts w:ascii="Arial" w:hAnsi="Arial" w:cs="Arial"/>
                <w:sz w:val="20"/>
                <w:szCs w:val="20"/>
              </w:rPr>
              <w:t>s warmer, it gains energy. C</w:t>
            </w:r>
            <w:r w:rsidR="001A712A">
              <w:rPr>
                <w:rFonts w:ascii="Arial" w:hAnsi="Arial" w:cs="Arial"/>
                <w:sz w:val="20"/>
                <w:szCs w:val="20"/>
              </w:rPr>
              <w:t>onversely, if a substance gets cooler, it loses energy.</w:t>
            </w:r>
            <w:r>
              <w:rPr>
                <w:rFonts w:ascii="Arial" w:hAnsi="Arial" w:cs="Arial"/>
                <w:sz w:val="20"/>
                <w:szCs w:val="20"/>
              </w:rPr>
              <w:t xml:space="preserve"> </w:t>
            </w:r>
            <w:r w:rsidR="00AA7CFA">
              <w:rPr>
                <w:rFonts w:ascii="Arial" w:hAnsi="Arial" w:cs="Arial"/>
                <w:sz w:val="20"/>
                <w:szCs w:val="20"/>
              </w:rPr>
              <w:t xml:space="preserve">Whenever two objects of different temperatures come in contact with one another, thermal energy will flow from the warmer object to the cooler one until both are the same temperature. Once the objects are at the same temperature, they are at </w:t>
            </w:r>
            <w:r w:rsidR="00AA7CFA" w:rsidRPr="00AA7CFA">
              <w:rPr>
                <w:rFonts w:ascii="Arial" w:hAnsi="Arial" w:cs="Arial"/>
                <w:b/>
                <w:sz w:val="20"/>
                <w:szCs w:val="20"/>
              </w:rPr>
              <w:t>thermal equilibrium</w:t>
            </w:r>
            <w:r w:rsidR="00AA7CFA">
              <w:rPr>
                <w:rFonts w:ascii="Arial" w:hAnsi="Arial" w:cs="Arial"/>
                <w:sz w:val="20"/>
                <w:szCs w:val="20"/>
              </w:rPr>
              <w:t xml:space="preserve">. </w:t>
            </w:r>
            <w:r>
              <w:rPr>
                <w:rFonts w:ascii="Arial" w:hAnsi="Arial" w:cs="Arial"/>
                <w:sz w:val="20"/>
                <w:szCs w:val="20"/>
              </w:rPr>
              <w:t xml:space="preserve">In this </w:t>
            </w:r>
            <w:r w:rsidR="00A12F9C">
              <w:rPr>
                <w:rFonts w:ascii="Arial" w:hAnsi="Arial" w:cs="Arial"/>
                <w:sz w:val="20"/>
                <w:szCs w:val="20"/>
              </w:rPr>
              <w:t>activity</w:t>
            </w:r>
            <w:r>
              <w:rPr>
                <w:rFonts w:ascii="Arial" w:hAnsi="Arial" w:cs="Arial"/>
                <w:sz w:val="20"/>
                <w:szCs w:val="20"/>
              </w:rPr>
              <w:t xml:space="preserve"> you will explore how energy is transferred when a warm block of metal is placed in a beaker of room temperature water.</w:t>
            </w:r>
          </w:p>
        </w:tc>
        <w:tc>
          <w:tcPr>
            <w:tcW w:w="3150" w:type="dxa"/>
            <w:gridSpan w:val="2"/>
            <w:tcBorders>
              <w:bottom w:val="single" w:sz="4" w:space="0" w:color="auto"/>
            </w:tcBorders>
          </w:tcPr>
          <w:p w14:paraId="3D665905" w14:textId="1F99500F" w:rsidR="00A87F24" w:rsidRDefault="0005275F" w:rsidP="0005275F">
            <w:pPr>
              <w:spacing w:line="320" w:lineRule="atLeast"/>
              <w:rPr>
                <w:rFonts w:ascii="Arial" w:hAnsi="Arial" w:cs="Arial"/>
                <w:sz w:val="20"/>
                <w:szCs w:val="20"/>
              </w:rPr>
            </w:pPr>
            <w:r w:rsidRPr="0005275F">
              <w:rPr>
                <w:rStyle w:val="CommentReference"/>
                <w:rFonts w:ascii="Arial" w:hAnsi="Arial" w:cs="Arial"/>
                <w:noProof/>
                <w:sz w:val="20"/>
                <w:szCs w:val="20"/>
              </w:rPr>
              <w:drawing>
                <wp:inline distT="0" distB="0" distL="0" distR="0" wp14:anchorId="57A11761" wp14:editId="3EF7DAE7">
                  <wp:extent cx="1823090" cy="1371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3090" cy="1371600"/>
                          </a:xfrm>
                          <a:prstGeom prst="rect">
                            <a:avLst/>
                          </a:prstGeom>
                        </pic:spPr>
                      </pic:pic>
                    </a:graphicData>
                  </a:graphic>
                </wp:inline>
              </w:drawing>
            </w:r>
            <w:r w:rsidR="0027260B" w:rsidRPr="0027260B">
              <w:rPr>
                <w:rStyle w:val="CommentReference"/>
                <w:rFonts w:ascii="Arial" w:hAnsi="Arial" w:cs="Arial"/>
                <w:noProof/>
                <w:sz w:val="20"/>
                <w:szCs w:val="20"/>
              </w:rPr>
              <w:t xml:space="preserve"> </w:t>
            </w:r>
          </w:p>
        </w:tc>
      </w:tr>
      <w:tr w:rsidR="00F303BC" w14:paraId="550EFB89" w14:textId="77777777" w:rsidTr="00251D06">
        <w:tblPrEx>
          <w:tblBorders>
            <w:bottom w:val="none" w:sz="0" w:space="0" w:color="auto"/>
          </w:tblBorders>
        </w:tblPrEx>
        <w:trPr>
          <w:gridBefore w:val="1"/>
          <w:wBefore w:w="19" w:type="dxa"/>
          <w:trHeight w:val="441"/>
        </w:trPr>
        <w:tc>
          <w:tcPr>
            <w:tcW w:w="9629" w:type="dxa"/>
            <w:gridSpan w:val="4"/>
          </w:tcPr>
          <w:p w14:paraId="1E7624DF" w14:textId="77777777" w:rsidR="00F45122" w:rsidRPr="002013EA" w:rsidRDefault="00F45122" w:rsidP="005C0012">
            <w:pPr>
              <w:spacing w:line="320" w:lineRule="atLeast"/>
              <w:rPr>
                <w:rFonts w:ascii="Arial" w:hAnsi="Arial" w:cs="Arial"/>
                <w:b/>
                <w:sz w:val="20"/>
                <w:szCs w:val="20"/>
              </w:rPr>
            </w:pPr>
          </w:p>
          <w:p w14:paraId="35714273" w14:textId="22943469" w:rsidR="00F303BC" w:rsidRPr="002013EA" w:rsidRDefault="00F45122" w:rsidP="005C0012">
            <w:pPr>
              <w:spacing w:line="320" w:lineRule="atLeast"/>
              <w:rPr>
                <w:rFonts w:ascii="Arial" w:hAnsi="Arial" w:cs="Arial"/>
                <w:sz w:val="20"/>
                <w:szCs w:val="20"/>
              </w:rPr>
            </w:pPr>
            <w:r w:rsidRPr="002013EA">
              <w:rPr>
                <w:rFonts w:ascii="Arial" w:hAnsi="Arial" w:cs="Arial"/>
                <w:b/>
                <w:sz w:val="20"/>
                <w:szCs w:val="20"/>
              </w:rPr>
              <w:t>Mo</w:t>
            </w:r>
            <w:r w:rsidR="008D567D">
              <w:rPr>
                <w:rFonts w:ascii="Arial" w:hAnsi="Arial" w:cs="Arial"/>
                <w:b/>
                <w:sz w:val="20"/>
                <w:szCs w:val="20"/>
              </w:rPr>
              <w:t>ve to P</w:t>
            </w:r>
            <w:r w:rsidRPr="002013EA">
              <w:rPr>
                <w:rFonts w:ascii="Arial" w:hAnsi="Arial" w:cs="Arial"/>
                <w:b/>
                <w:sz w:val="20"/>
                <w:szCs w:val="20"/>
              </w:rPr>
              <w:t>age</w:t>
            </w:r>
            <w:r w:rsidR="002A798E">
              <w:rPr>
                <w:rFonts w:ascii="Arial" w:hAnsi="Arial" w:cs="Arial"/>
                <w:b/>
                <w:sz w:val="20"/>
                <w:szCs w:val="20"/>
              </w:rPr>
              <w:t>s</w:t>
            </w:r>
            <w:r w:rsidRPr="002013EA">
              <w:rPr>
                <w:rFonts w:ascii="Arial" w:hAnsi="Arial" w:cs="Arial"/>
                <w:b/>
                <w:sz w:val="20"/>
                <w:szCs w:val="20"/>
              </w:rPr>
              <w:t xml:space="preserve"> 1.2</w:t>
            </w:r>
            <w:r w:rsidR="00522F57">
              <w:rPr>
                <w:rFonts w:ascii="Arial" w:hAnsi="Arial" w:cs="Arial"/>
                <w:b/>
                <w:sz w:val="20"/>
                <w:szCs w:val="20"/>
              </w:rPr>
              <w:t xml:space="preserve"> </w:t>
            </w:r>
            <w:r w:rsidR="008F1913">
              <w:rPr>
                <w:rFonts w:ascii="Arial" w:hAnsi="Arial" w:cs="Arial"/>
                <w:b/>
                <w:sz w:val="20"/>
                <w:szCs w:val="20"/>
              </w:rPr>
              <w:t>-</w:t>
            </w:r>
            <w:r w:rsidR="00522F57">
              <w:rPr>
                <w:rFonts w:ascii="Arial" w:hAnsi="Arial" w:cs="Arial"/>
                <w:b/>
                <w:sz w:val="20"/>
                <w:szCs w:val="20"/>
              </w:rPr>
              <w:t xml:space="preserve"> </w:t>
            </w:r>
            <w:r w:rsidR="008F1913">
              <w:rPr>
                <w:rFonts w:ascii="Arial" w:hAnsi="Arial" w:cs="Arial"/>
                <w:b/>
                <w:sz w:val="20"/>
                <w:szCs w:val="20"/>
              </w:rPr>
              <w:t>1.4</w:t>
            </w:r>
            <w:r w:rsidR="00F303BC" w:rsidRPr="002013EA">
              <w:rPr>
                <w:rFonts w:ascii="Arial" w:hAnsi="Arial" w:cs="Arial"/>
                <w:b/>
                <w:sz w:val="20"/>
                <w:szCs w:val="20"/>
              </w:rPr>
              <w:t xml:space="preserve">. </w:t>
            </w:r>
          </w:p>
        </w:tc>
      </w:tr>
      <w:tr w:rsidR="00A87F24" w14:paraId="2205490D" w14:textId="77777777" w:rsidTr="00251D06">
        <w:tblPrEx>
          <w:tblBorders>
            <w:bottom w:val="none" w:sz="0" w:space="0" w:color="auto"/>
          </w:tblBorders>
        </w:tblPrEx>
        <w:trPr>
          <w:gridBefore w:val="1"/>
          <w:wBefore w:w="19" w:type="dxa"/>
          <w:trHeight w:val="5013"/>
        </w:trPr>
        <w:tc>
          <w:tcPr>
            <w:tcW w:w="6479" w:type="dxa"/>
            <w:gridSpan w:val="2"/>
          </w:tcPr>
          <w:p w14:paraId="1606DC38" w14:textId="0F04B35A" w:rsidR="005B3CFD" w:rsidRDefault="005B3CFD" w:rsidP="004F4DAF">
            <w:pPr>
              <w:spacing w:line="200" w:lineRule="atLeast"/>
              <w:rPr>
                <w:rFonts w:ascii="Arial" w:hAnsi="Arial" w:cs="Arial"/>
                <w:sz w:val="20"/>
                <w:szCs w:val="20"/>
              </w:rPr>
            </w:pPr>
            <w:r>
              <w:rPr>
                <w:rFonts w:ascii="Arial" w:hAnsi="Arial" w:cs="Arial"/>
                <w:sz w:val="20"/>
                <w:szCs w:val="20"/>
              </w:rPr>
              <w:t>Read the instructions for the simulation.</w:t>
            </w:r>
          </w:p>
          <w:p w14:paraId="085A9B3C" w14:textId="77777777" w:rsidR="00F303BC" w:rsidRPr="002013EA" w:rsidRDefault="00F303BC" w:rsidP="004F4DAF">
            <w:pPr>
              <w:spacing w:line="200" w:lineRule="atLeast"/>
              <w:rPr>
                <w:rFonts w:ascii="Arial" w:hAnsi="Arial" w:cs="Arial"/>
                <w:sz w:val="20"/>
                <w:szCs w:val="20"/>
              </w:rPr>
            </w:pPr>
          </w:p>
          <w:p w14:paraId="22BD218A" w14:textId="3D224FB5" w:rsidR="00BB2A91" w:rsidRDefault="005B3CFD" w:rsidP="00F45122">
            <w:pPr>
              <w:spacing w:line="320" w:lineRule="atLeast"/>
              <w:ind w:left="342" w:hanging="342"/>
              <w:rPr>
                <w:rFonts w:ascii="Arial" w:hAnsi="Arial" w:cs="Arial"/>
                <w:sz w:val="20"/>
                <w:szCs w:val="20"/>
              </w:rPr>
            </w:pPr>
            <w:r>
              <w:rPr>
                <w:rFonts w:ascii="Arial" w:hAnsi="Arial" w:cs="Arial"/>
                <w:sz w:val="20"/>
                <w:szCs w:val="20"/>
              </w:rPr>
              <w:t>1</w:t>
            </w:r>
            <w:r w:rsidR="0038274C" w:rsidRPr="002013EA">
              <w:rPr>
                <w:rFonts w:ascii="Arial" w:hAnsi="Arial" w:cs="Arial"/>
                <w:sz w:val="20"/>
                <w:szCs w:val="20"/>
              </w:rPr>
              <w:t>.</w:t>
            </w:r>
            <w:r w:rsidR="0038274C" w:rsidRPr="002013EA">
              <w:rPr>
                <w:rFonts w:ascii="Arial" w:hAnsi="Arial" w:cs="Arial"/>
                <w:sz w:val="20"/>
                <w:szCs w:val="20"/>
              </w:rPr>
              <w:tab/>
            </w:r>
            <w:r w:rsidR="002A798E">
              <w:rPr>
                <w:rFonts w:ascii="Arial" w:hAnsi="Arial" w:cs="Arial"/>
                <w:sz w:val="20"/>
                <w:szCs w:val="20"/>
              </w:rPr>
              <w:t xml:space="preserve">Use the drop down menu to select </w:t>
            </w:r>
            <w:r w:rsidR="007E37D9">
              <w:rPr>
                <w:rFonts w:ascii="Arial" w:hAnsi="Arial" w:cs="Arial"/>
                <w:sz w:val="20"/>
                <w:szCs w:val="20"/>
              </w:rPr>
              <w:t>any metal of your choice</w:t>
            </w:r>
            <w:r w:rsidR="00371D77">
              <w:rPr>
                <w:rFonts w:ascii="Arial" w:hAnsi="Arial" w:cs="Arial"/>
                <w:sz w:val="20"/>
                <w:szCs w:val="20"/>
              </w:rPr>
              <w:t xml:space="preserve">. Use the up and down arrows to adjust the metal cube so </w:t>
            </w:r>
            <w:r w:rsidR="00E45295">
              <w:rPr>
                <w:rFonts w:ascii="Arial" w:hAnsi="Arial" w:cs="Arial"/>
                <w:sz w:val="20"/>
                <w:szCs w:val="20"/>
              </w:rPr>
              <w:t xml:space="preserve">that </w:t>
            </w:r>
            <w:r w:rsidR="00371D77">
              <w:rPr>
                <w:rFonts w:ascii="Arial" w:hAnsi="Arial" w:cs="Arial"/>
                <w:sz w:val="20"/>
                <w:szCs w:val="20"/>
              </w:rPr>
              <w:t xml:space="preserve">it </w:t>
            </w:r>
            <w:r w:rsidR="00E45295">
              <w:rPr>
                <w:rFonts w:ascii="Arial" w:hAnsi="Arial" w:cs="Arial"/>
                <w:sz w:val="20"/>
                <w:szCs w:val="20"/>
              </w:rPr>
              <w:t>has a mass of 1</w:t>
            </w:r>
            <w:r w:rsidR="00EA7F1E">
              <w:rPr>
                <w:rFonts w:ascii="Arial" w:hAnsi="Arial" w:cs="Arial"/>
                <w:sz w:val="20"/>
                <w:szCs w:val="20"/>
              </w:rPr>
              <w:t>0 g and a temperature of 100°C.</w:t>
            </w:r>
            <w:r w:rsidR="002A798E">
              <w:rPr>
                <w:rFonts w:ascii="Arial" w:hAnsi="Arial" w:cs="Arial"/>
                <w:sz w:val="20"/>
                <w:szCs w:val="20"/>
              </w:rPr>
              <w:t xml:space="preserve"> </w:t>
            </w:r>
            <w:r w:rsidR="00E45295">
              <w:rPr>
                <w:rFonts w:ascii="Arial" w:hAnsi="Arial" w:cs="Arial"/>
                <w:sz w:val="20"/>
                <w:szCs w:val="20"/>
              </w:rPr>
              <w:t>Record the</w:t>
            </w:r>
            <w:r w:rsidR="00371D77">
              <w:rPr>
                <w:rFonts w:ascii="Arial" w:hAnsi="Arial" w:cs="Arial"/>
                <w:sz w:val="20"/>
                <w:szCs w:val="20"/>
              </w:rPr>
              <w:t xml:space="preserve"> type of metal and the</w:t>
            </w:r>
            <w:r w:rsidR="00E45295">
              <w:rPr>
                <w:rFonts w:ascii="Arial" w:hAnsi="Arial" w:cs="Arial"/>
                <w:sz w:val="20"/>
                <w:szCs w:val="20"/>
              </w:rPr>
              <w:t xml:space="preserve"> initial temperatures of the metal cube and water in the table.</w:t>
            </w:r>
          </w:p>
          <w:p w14:paraId="434729CD" w14:textId="77777777" w:rsidR="00F45122" w:rsidRPr="002013EA" w:rsidRDefault="00F45122" w:rsidP="00E45295">
            <w:pPr>
              <w:spacing w:line="320" w:lineRule="atLeast"/>
              <w:rPr>
                <w:rFonts w:ascii="Arial" w:hAnsi="Arial" w:cs="Arial"/>
                <w:sz w:val="20"/>
                <w:szCs w:val="20"/>
              </w:rPr>
            </w:pPr>
          </w:p>
          <w:p w14:paraId="2690DC6F" w14:textId="2C077383" w:rsidR="00764467" w:rsidRDefault="00446379" w:rsidP="0046015A">
            <w:pPr>
              <w:spacing w:line="320" w:lineRule="atLeast"/>
              <w:ind w:left="342" w:hanging="342"/>
              <w:rPr>
                <w:rFonts w:ascii="Arial" w:hAnsi="Arial" w:cs="Arial"/>
                <w:sz w:val="20"/>
                <w:szCs w:val="20"/>
              </w:rPr>
            </w:pPr>
            <w:r>
              <w:rPr>
                <w:rFonts w:ascii="Arial" w:hAnsi="Arial" w:cs="Arial"/>
                <w:sz w:val="20"/>
                <w:szCs w:val="20"/>
              </w:rPr>
              <w:t>2</w:t>
            </w:r>
            <w:r w:rsidR="00F45122" w:rsidRPr="002013EA">
              <w:rPr>
                <w:rFonts w:ascii="Arial" w:hAnsi="Arial" w:cs="Arial"/>
                <w:sz w:val="20"/>
                <w:szCs w:val="20"/>
              </w:rPr>
              <w:t xml:space="preserve">.   </w:t>
            </w:r>
            <w:r w:rsidR="00E45295">
              <w:rPr>
                <w:rFonts w:ascii="Arial" w:hAnsi="Arial" w:cs="Arial"/>
                <w:sz w:val="20"/>
                <w:szCs w:val="20"/>
              </w:rPr>
              <w:t xml:space="preserve">Select the Play </w:t>
            </w:r>
            <w:r w:rsidR="000721EC">
              <w:rPr>
                <w:rFonts w:ascii="Arial" w:hAnsi="Arial" w:cs="Arial"/>
                <w:sz w:val="20"/>
                <w:szCs w:val="20"/>
              </w:rPr>
              <w:t xml:space="preserve">button </w:t>
            </w:r>
            <w:r w:rsidR="00E45295">
              <w:rPr>
                <w:rFonts w:ascii="Arial" w:hAnsi="Arial" w:cs="Arial"/>
                <w:noProof/>
                <w:position w:val="-6"/>
                <w:sz w:val="20"/>
                <w:szCs w:val="20"/>
              </w:rPr>
              <w:drawing>
                <wp:inline distT="0" distB="0" distL="0" distR="0" wp14:anchorId="7115CAE8" wp14:editId="6C1612ED">
                  <wp:extent cx="1524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45295">
              <w:rPr>
                <w:rFonts w:ascii="Arial" w:hAnsi="Arial" w:cs="Arial"/>
                <w:sz w:val="20"/>
                <w:szCs w:val="20"/>
              </w:rPr>
              <w:t xml:space="preserve">. Observe the change in temperature of the </w:t>
            </w:r>
            <w:r w:rsidR="00371D77">
              <w:rPr>
                <w:rFonts w:ascii="Arial" w:hAnsi="Arial" w:cs="Arial"/>
                <w:sz w:val="20"/>
                <w:szCs w:val="20"/>
              </w:rPr>
              <w:t>metal</w:t>
            </w:r>
            <w:r w:rsidR="00E45295">
              <w:rPr>
                <w:rFonts w:ascii="Arial" w:hAnsi="Arial" w:cs="Arial"/>
                <w:sz w:val="20"/>
                <w:szCs w:val="20"/>
              </w:rPr>
              <w:t xml:space="preserve"> block and the water. </w:t>
            </w:r>
            <w:r w:rsidR="00BB2A91">
              <w:rPr>
                <w:rFonts w:ascii="Arial" w:hAnsi="Arial" w:cs="Arial"/>
                <w:sz w:val="20"/>
                <w:szCs w:val="20"/>
              </w:rPr>
              <w:t xml:space="preserve">Once </w:t>
            </w:r>
            <w:r w:rsidR="002A798E">
              <w:rPr>
                <w:rFonts w:ascii="Arial" w:hAnsi="Arial" w:cs="Arial"/>
                <w:sz w:val="20"/>
                <w:szCs w:val="20"/>
              </w:rPr>
              <w:t xml:space="preserve">the block and water have come to </w:t>
            </w:r>
            <w:r w:rsidR="00AA7CFA">
              <w:rPr>
                <w:rFonts w:ascii="Arial" w:hAnsi="Arial" w:cs="Arial"/>
                <w:sz w:val="20"/>
                <w:szCs w:val="20"/>
              </w:rPr>
              <w:t>thermal equilibrium</w:t>
            </w:r>
            <w:r w:rsidR="002A798E">
              <w:rPr>
                <w:rFonts w:ascii="Arial" w:hAnsi="Arial" w:cs="Arial"/>
                <w:sz w:val="20"/>
                <w:szCs w:val="20"/>
              </w:rPr>
              <w:t xml:space="preserve">, observe the spreadsheet and graph on pages 1.3 and 1.4. </w:t>
            </w:r>
            <w:r w:rsidR="0046015A">
              <w:rPr>
                <w:rFonts w:ascii="Arial" w:hAnsi="Arial" w:cs="Arial"/>
                <w:sz w:val="20"/>
                <w:szCs w:val="20"/>
              </w:rPr>
              <w:t xml:space="preserve"> </w:t>
            </w:r>
          </w:p>
          <w:p w14:paraId="1E654699" w14:textId="77777777" w:rsidR="00E81F3D" w:rsidRDefault="00E81F3D" w:rsidP="0046015A">
            <w:pPr>
              <w:spacing w:line="320" w:lineRule="atLeast"/>
              <w:ind w:left="342" w:hanging="342"/>
              <w:rPr>
                <w:rFonts w:ascii="Arial" w:hAnsi="Arial" w:cs="Arial"/>
                <w:sz w:val="20"/>
                <w:szCs w:val="20"/>
              </w:rPr>
            </w:pPr>
          </w:p>
          <w:p w14:paraId="380B692D" w14:textId="758376C1" w:rsidR="00E45295" w:rsidRDefault="00E45295" w:rsidP="00E45295">
            <w:pPr>
              <w:spacing w:line="320" w:lineRule="atLeast"/>
              <w:ind w:left="342" w:hanging="342"/>
              <w:rPr>
                <w:rFonts w:ascii="Arial" w:hAnsi="Arial" w:cs="Arial"/>
                <w:sz w:val="20"/>
                <w:szCs w:val="20"/>
              </w:rPr>
            </w:pPr>
            <w:r>
              <w:rPr>
                <w:rFonts w:ascii="Arial" w:hAnsi="Arial" w:cs="Arial"/>
                <w:sz w:val="20"/>
                <w:szCs w:val="20"/>
              </w:rPr>
              <w:t>3</w:t>
            </w:r>
            <w:r w:rsidRPr="002013EA">
              <w:rPr>
                <w:rFonts w:ascii="Arial" w:hAnsi="Arial" w:cs="Arial"/>
                <w:sz w:val="20"/>
                <w:szCs w:val="20"/>
              </w:rPr>
              <w:t xml:space="preserve">.   </w:t>
            </w:r>
            <w:r>
              <w:rPr>
                <w:rFonts w:ascii="Arial" w:hAnsi="Arial" w:cs="Arial"/>
                <w:sz w:val="20"/>
                <w:szCs w:val="20"/>
              </w:rPr>
              <w:t>Record the final temperatures of the water and metal in the table. Also record the time it took for both objects to come to thermal equilibrium.</w:t>
            </w:r>
          </w:p>
          <w:p w14:paraId="4F6FCC7D" w14:textId="77777777" w:rsidR="00E45295" w:rsidRDefault="00E45295" w:rsidP="00E45295">
            <w:pPr>
              <w:spacing w:line="320" w:lineRule="atLeast"/>
              <w:ind w:left="342" w:hanging="342"/>
              <w:rPr>
                <w:rFonts w:ascii="Arial" w:hAnsi="Arial" w:cs="Arial"/>
                <w:sz w:val="20"/>
                <w:szCs w:val="20"/>
              </w:rPr>
            </w:pPr>
          </w:p>
          <w:p w14:paraId="5F360FDD" w14:textId="0F1DCA6B" w:rsidR="00E45295" w:rsidRDefault="00E45295" w:rsidP="008F1913">
            <w:pPr>
              <w:spacing w:line="320" w:lineRule="atLeast"/>
              <w:ind w:left="342" w:hanging="342"/>
              <w:rPr>
                <w:rFonts w:ascii="Arial" w:hAnsi="Arial" w:cs="Arial"/>
                <w:sz w:val="20"/>
                <w:szCs w:val="20"/>
              </w:rPr>
            </w:pPr>
            <w:r>
              <w:rPr>
                <w:rFonts w:ascii="Arial" w:hAnsi="Arial" w:cs="Arial"/>
                <w:sz w:val="20"/>
                <w:szCs w:val="20"/>
              </w:rPr>
              <w:t>4</w:t>
            </w:r>
            <w:r w:rsidRPr="002013EA">
              <w:rPr>
                <w:rFonts w:ascii="Arial" w:hAnsi="Arial" w:cs="Arial"/>
                <w:sz w:val="20"/>
                <w:szCs w:val="20"/>
              </w:rPr>
              <w:t xml:space="preserve">.   </w:t>
            </w:r>
            <w:r>
              <w:rPr>
                <w:rFonts w:ascii="Arial" w:hAnsi="Arial" w:cs="Arial"/>
                <w:sz w:val="20"/>
                <w:szCs w:val="20"/>
              </w:rPr>
              <w:t>Return to Page 1.2 and repeat steps 1</w:t>
            </w:r>
            <w:r w:rsidR="00D70B3E">
              <w:rPr>
                <w:rFonts w:ascii="Arial" w:hAnsi="Arial" w:cs="Arial"/>
                <w:sz w:val="20"/>
                <w:szCs w:val="20"/>
              </w:rPr>
              <w:t xml:space="preserve"> </w:t>
            </w:r>
            <w:r>
              <w:rPr>
                <w:rFonts w:ascii="Arial" w:hAnsi="Arial" w:cs="Arial"/>
                <w:sz w:val="20"/>
                <w:szCs w:val="20"/>
              </w:rPr>
              <w:t>-</w:t>
            </w:r>
            <w:r w:rsidR="00D70B3E">
              <w:rPr>
                <w:rFonts w:ascii="Arial" w:hAnsi="Arial" w:cs="Arial"/>
                <w:sz w:val="20"/>
                <w:szCs w:val="20"/>
              </w:rPr>
              <w:t xml:space="preserve"> </w:t>
            </w:r>
            <w:r>
              <w:rPr>
                <w:rFonts w:ascii="Arial" w:hAnsi="Arial" w:cs="Arial"/>
                <w:sz w:val="20"/>
                <w:szCs w:val="20"/>
              </w:rPr>
              <w:t xml:space="preserve">3 for the different masses </w:t>
            </w:r>
            <w:r w:rsidR="008F1913">
              <w:rPr>
                <w:rFonts w:ascii="Arial" w:hAnsi="Arial" w:cs="Arial"/>
                <w:sz w:val="20"/>
                <w:szCs w:val="20"/>
              </w:rPr>
              <w:t xml:space="preserve">listed in the table. Be sure to use </w:t>
            </w:r>
            <w:r w:rsidR="00371D77">
              <w:rPr>
                <w:rFonts w:ascii="Arial" w:hAnsi="Arial" w:cs="Arial"/>
                <w:sz w:val="20"/>
                <w:szCs w:val="20"/>
              </w:rPr>
              <w:t xml:space="preserve">same </w:t>
            </w:r>
            <w:r w:rsidR="00D70B3E">
              <w:rPr>
                <w:rFonts w:ascii="Arial" w:hAnsi="Arial" w:cs="Arial"/>
                <w:sz w:val="20"/>
                <w:szCs w:val="20"/>
              </w:rPr>
              <w:t xml:space="preserve">metal each time and keep the </w:t>
            </w:r>
            <w:r w:rsidR="00C74771">
              <w:rPr>
                <w:rFonts w:ascii="Arial" w:hAnsi="Arial" w:cs="Arial"/>
                <w:sz w:val="20"/>
                <w:szCs w:val="20"/>
              </w:rPr>
              <w:t xml:space="preserve">initial temperature </w:t>
            </w:r>
            <w:r w:rsidR="008F1913">
              <w:rPr>
                <w:rFonts w:ascii="Arial" w:hAnsi="Arial" w:cs="Arial"/>
                <w:sz w:val="20"/>
                <w:szCs w:val="20"/>
              </w:rPr>
              <w:t>set to 100°C.</w:t>
            </w:r>
          </w:p>
          <w:p w14:paraId="02952FFB" w14:textId="60B9EE10" w:rsidR="00E81F3D" w:rsidRPr="002013EA" w:rsidRDefault="00E81F3D" w:rsidP="002A798E">
            <w:pPr>
              <w:spacing w:line="320" w:lineRule="atLeast"/>
              <w:ind w:left="342" w:hanging="342"/>
              <w:rPr>
                <w:rFonts w:ascii="Arial" w:hAnsi="Arial" w:cs="Arial"/>
                <w:position w:val="-6"/>
                <w:sz w:val="20"/>
                <w:szCs w:val="20"/>
              </w:rPr>
            </w:pPr>
          </w:p>
        </w:tc>
        <w:tc>
          <w:tcPr>
            <w:tcW w:w="3150" w:type="dxa"/>
            <w:gridSpan w:val="2"/>
          </w:tcPr>
          <w:p w14:paraId="305E54FA" w14:textId="073AF28A" w:rsidR="00A87F24" w:rsidRPr="002013EA" w:rsidRDefault="0005275F" w:rsidP="0005275F">
            <w:pPr>
              <w:spacing w:line="320" w:lineRule="atLeast"/>
              <w:ind w:left="360" w:hanging="360"/>
              <w:rPr>
                <w:rFonts w:ascii="Arial" w:hAnsi="Arial" w:cs="Arial"/>
                <w:noProof/>
                <w:sz w:val="20"/>
                <w:szCs w:val="20"/>
              </w:rPr>
            </w:pPr>
            <w:r w:rsidRPr="0005275F">
              <w:rPr>
                <w:rFonts w:ascii="Arial" w:hAnsi="Arial" w:cs="Arial"/>
                <w:noProof/>
                <w:sz w:val="20"/>
                <w:szCs w:val="20"/>
              </w:rPr>
              <w:drawing>
                <wp:inline distT="0" distB="0" distL="0" distR="0" wp14:anchorId="7B7741B7" wp14:editId="3AB4F64F">
                  <wp:extent cx="1823090" cy="1371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23090" cy="1371600"/>
                          </a:xfrm>
                          <a:prstGeom prst="rect">
                            <a:avLst/>
                          </a:prstGeom>
                        </pic:spPr>
                      </pic:pic>
                    </a:graphicData>
                  </a:graphic>
                </wp:inline>
              </w:drawing>
            </w:r>
          </w:p>
          <w:p w14:paraId="2DEEB56B" w14:textId="77777777" w:rsidR="00BD01A9" w:rsidRPr="002013EA" w:rsidRDefault="00BD01A9" w:rsidP="0092382F">
            <w:pPr>
              <w:spacing w:line="320" w:lineRule="atLeast"/>
              <w:ind w:left="360" w:hanging="360"/>
              <w:jc w:val="center"/>
              <w:rPr>
                <w:rFonts w:ascii="Arial" w:hAnsi="Arial" w:cs="Arial"/>
                <w:noProof/>
                <w:sz w:val="20"/>
                <w:szCs w:val="20"/>
              </w:rPr>
            </w:pPr>
          </w:p>
          <w:p w14:paraId="39B29600" w14:textId="1AECACD9" w:rsidR="00BD01A9" w:rsidRDefault="00BD01A9" w:rsidP="0005275F">
            <w:pPr>
              <w:spacing w:line="320" w:lineRule="atLeast"/>
              <w:ind w:left="360" w:hanging="360"/>
              <w:rPr>
                <w:rFonts w:ascii="Arial" w:hAnsi="Arial" w:cs="Arial"/>
                <w:sz w:val="20"/>
                <w:szCs w:val="20"/>
              </w:rPr>
            </w:pPr>
          </w:p>
          <w:p w14:paraId="13314675" w14:textId="77777777" w:rsidR="00764467" w:rsidRDefault="00764467" w:rsidP="0092382F">
            <w:pPr>
              <w:spacing w:line="320" w:lineRule="atLeast"/>
              <w:ind w:left="360" w:hanging="360"/>
              <w:jc w:val="center"/>
              <w:rPr>
                <w:rFonts w:ascii="Arial" w:hAnsi="Arial" w:cs="Arial"/>
                <w:sz w:val="20"/>
                <w:szCs w:val="20"/>
              </w:rPr>
            </w:pPr>
          </w:p>
          <w:p w14:paraId="6468C2C7" w14:textId="77777777" w:rsidR="00764467" w:rsidRPr="002013EA" w:rsidRDefault="00764467" w:rsidP="0092382F">
            <w:pPr>
              <w:spacing w:line="320" w:lineRule="atLeast"/>
              <w:ind w:left="360" w:hanging="360"/>
              <w:jc w:val="center"/>
              <w:rPr>
                <w:rFonts w:ascii="Arial" w:hAnsi="Arial" w:cs="Arial"/>
                <w:sz w:val="20"/>
                <w:szCs w:val="20"/>
              </w:rPr>
            </w:pPr>
          </w:p>
        </w:tc>
      </w:tr>
      <w:tr w:rsidR="00337682" w14:paraId="75E0E4FE" w14:textId="77777777" w:rsidTr="00251D06">
        <w:tblPrEx>
          <w:tblBorders>
            <w:bottom w:val="none" w:sz="0" w:space="0" w:color="auto"/>
          </w:tblBorders>
        </w:tblPrEx>
        <w:trPr>
          <w:gridBefore w:val="1"/>
          <w:wBefore w:w="19" w:type="dxa"/>
        </w:trPr>
        <w:tc>
          <w:tcPr>
            <w:tcW w:w="9629" w:type="dxa"/>
            <w:gridSpan w:val="4"/>
          </w:tcPr>
          <w:p w14:paraId="573A627B" w14:textId="7BCFB86E" w:rsidR="00337682" w:rsidRDefault="00EE6E94" w:rsidP="002A798E">
            <w:pPr>
              <w:shd w:val="clear" w:color="auto" w:fill="E0E0E0"/>
              <w:spacing w:line="200" w:lineRule="atLeast"/>
              <w:ind w:left="1061" w:right="1680"/>
              <w:rPr>
                <w:rFonts w:ascii="Arial" w:hAnsi="Arial" w:cs="Arial"/>
                <w:b/>
                <w:sz w:val="20"/>
                <w:szCs w:val="20"/>
              </w:rPr>
            </w:pPr>
            <w:r w:rsidRPr="00BB2A91">
              <w:rPr>
                <w:rFonts w:ascii="Arial" w:hAnsi="Arial" w:cs="Arial"/>
                <w:b/>
                <w:noProof/>
                <w:sz w:val="20"/>
                <w:szCs w:val="20"/>
              </w:rPr>
              <w:drawing>
                <wp:inline distT="0" distB="0" distL="0" distR="0" wp14:anchorId="62E06680" wp14:editId="55C939B4">
                  <wp:extent cx="485775" cy="276225"/>
                  <wp:effectExtent l="0" t="0" r="9525" b="9525"/>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_SW_ic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Pr>
                <w:rFonts w:ascii="Arial" w:hAnsi="Arial" w:cs="Arial"/>
                <w:b/>
                <w:sz w:val="20"/>
                <w:szCs w:val="20"/>
              </w:rPr>
              <w:t xml:space="preserve">Tech Tip: </w:t>
            </w:r>
            <w:r>
              <w:rPr>
                <w:rFonts w:ascii="Arial" w:hAnsi="Arial" w:cs="Arial"/>
                <w:sz w:val="20"/>
                <w:szCs w:val="20"/>
              </w:rPr>
              <w:t>To access the Directions again,</w:t>
            </w:r>
            <w:r>
              <w:rPr>
                <w:rFonts w:ascii="Arial" w:hAnsi="Arial" w:cs="Arial"/>
                <w:b/>
                <w:sz w:val="20"/>
                <w:szCs w:val="20"/>
              </w:rPr>
              <w:t xml:space="preserve"> </w:t>
            </w:r>
            <w:r>
              <w:rPr>
                <w:rFonts w:ascii="Arial" w:hAnsi="Arial" w:cs="Arial"/>
                <w:sz w:val="20"/>
                <w:szCs w:val="20"/>
              </w:rPr>
              <w:t>select</w:t>
            </w:r>
            <w:r w:rsidRPr="00E42AC7">
              <w:rPr>
                <w:rFonts w:ascii="Arial" w:hAnsi="Arial" w:cs="Arial"/>
                <w:b/>
                <w:sz w:val="20"/>
                <w:szCs w:val="20"/>
              </w:rPr>
              <w:t xml:space="preserve"> </w:t>
            </w:r>
            <w:r>
              <w:rPr>
                <w:rFonts w:ascii="TINspireKeysCX" w:hAnsi="TINspireKeysCX" w:cs="Arial"/>
                <w:sz w:val="28"/>
              </w:rPr>
              <w:t xml:space="preserve">b </w:t>
            </w:r>
            <w:r>
              <w:rPr>
                <w:rFonts w:ascii="Arial" w:hAnsi="Arial" w:cs="Arial"/>
                <w:sz w:val="20"/>
                <w:szCs w:val="20"/>
              </w:rPr>
              <w:t xml:space="preserve">or </w:t>
            </w:r>
            <w:r>
              <w:rPr>
                <w:rFonts w:ascii="Arial" w:hAnsi="Arial" w:cs="Arial"/>
                <w:b/>
                <w:sz w:val="20"/>
                <w:szCs w:val="20"/>
              </w:rPr>
              <w:t>Document Tools</w:t>
            </w:r>
            <w:r>
              <w:rPr>
                <w:b/>
                <w:i/>
              </w:rPr>
              <w:t xml:space="preserve"> </w:t>
            </w:r>
            <w:r>
              <w:rPr>
                <w:b/>
              </w:rPr>
              <w:t>(</w:t>
            </w:r>
            <w:r w:rsidRPr="00BB2A91">
              <w:rPr>
                <w:b/>
                <w:noProof/>
                <w:position w:val="-8"/>
              </w:rPr>
              <w:drawing>
                <wp:inline distT="0" distB="0" distL="0" distR="0" wp14:anchorId="23B79C3D" wp14:editId="55F18E93">
                  <wp:extent cx="200025" cy="200025"/>
                  <wp:effectExtent l="0" t="0" r="9525" b="9525"/>
                  <wp:docPr id="10" name="Picture 10" descr="Doc 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 Tools Icon"/>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b/>
              </w:rPr>
              <w:t xml:space="preserve">) </w:t>
            </w:r>
            <w:r>
              <w:rPr>
                <w:rFonts w:ascii="Arial" w:hAnsi="Arial" w:cs="Arial"/>
                <w:b/>
                <w:sz w:val="20"/>
                <w:szCs w:val="20"/>
              </w:rPr>
              <w:t xml:space="preserve">&gt; </w:t>
            </w:r>
            <w:r w:rsidR="002A798E">
              <w:rPr>
                <w:rFonts w:ascii="Arial" w:hAnsi="Arial" w:cs="Arial"/>
                <w:b/>
                <w:sz w:val="20"/>
                <w:szCs w:val="20"/>
              </w:rPr>
              <w:t>Exploring Energy Transfer</w:t>
            </w:r>
            <w:r>
              <w:rPr>
                <w:rFonts w:ascii="Arial" w:hAnsi="Arial" w:cs="Arial"/>
                <w:b/>
                <w:sz w:val="20"/>
                <w:szCs w:val="20"/>
              </w:rPr>
              <w:t xml:space="preserve"> &gt; Directions.</w:t>
            </w:r>
          </w:p>
        </w:tc>
      </w:tr>
      <w:tr w:rsidR="00EE6E94" w14:paraId="3D421E4D" w14:textId="77777777" w:rsidTr="00251D06">
        <w:tblPrEx>
          <w:tblBorders>
            <w:bottom w:val="none" w:sz="0" w:space="0" w:color="auto"/>
          </w:tblBorders>
        </w:tblPrEx>
        <w:trPr>
          <w:gridBefore w:val="1"/>
          <w:wBefore w:w="19" w:type="dxa"/>
        </w:trPr>
        <w:tc>
          <w:tcPr>
            <w:tcW w:w="9629" w:type="dxa"/>
            <w:gridSpan w:val="4"/>
          </w:tcPr>
          <w:p w14:paraId="49DCF8D0" w14:textId="1397EFC7" w:rsidR="00EE6E94" w:rsidRDefault="00EE6E94" w:rsidP="00BB2A91">
            <w:pPr>
              <w:spacing w:line="200" w:lineRule="atLeast"/>
              <w:ind w:left="1061" w:right="1680"/>
              <w:rPr>
                <w:rFonts w:ascii="Arial" w:hAnsi="Arial" w:cs="Arial"/>
                <w:b/>
                <w:noProof/>
                <w:sz w:val="20"/>
                <w:szCs w:val="20"/>
              </w:rPr>
            </w:pPr>
          </w:p>
        </w:tc>
      </w:tr>
      <w:tr w:rsidR="00EE6E94" w14:paraId="66E9090B" w14:textId="77777777" w:rsidTr="00251D06">
        <w:tblPrEx>
          <w:tblBorders>
            <w:bottom w:val="none" w:sz="0" w:space="0" w:color="auto"/>
          </w:tblBorders>
        </w:tblPrEx>
        <w:trPr>
          <w:gridBefore w:val="1"/>
          <w:wBefore w:w="19" w:type="dxa"/>
        </w:trPr>
        <w:tc>
          <w:tcPr>
            <w:tcW w:w="9629" w:type="dxa"/>
            <w:gridSpan w:val="4"/>
          </w:tcPr>
          <w:p w14:paraId="5C98A46E" w14:textId="2F7C7148" w:rsidR="00EE6E94" w:rsidRDefault="00EE6E94" w:rsidP="002A798E">
            <w:pPr>
              <w:shd w:val="clear" w:color="auto" w:fill="E0E0E0"/>
              <w:spacing w:line="200" w:lineRule="atLeast"/>
              <w:ind w:left="1061" w:right="1680"/>
              <w:rPr>
                <w:rFonts w:ascii="Arial" w:hAnsi="Arial" w:cs="Arial"/>
                <w:b/>
                <w:noProof/>
                <w:sz w:val="20"/>
                <w:szCs w:val="20"/>
              </w:rPr>
            </w:pPr>
            <w:r>
              <w:rPr>
                <w:noProof/>
              </w:rPr>
              <w:lastRenderedPageBreak/>
              <w:drawing>
                <wp:inline distT="0" distB="0" distL="0" distR="0" wp14:anchorId="578F6309" wp14:editId="32D727B6">
                  <wp:extent cx="276225" cy="276225"/>
                  <wp:effectExtent l="0" t="0" r="9525" b="9525"/>
                  <wp:docPr id="4"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il Blaszer:Users:ronblasz:Documents:WIP:CL947_Platform icons:Tablet_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 xml:space="preserve">To access the Directions again, select </w:t>
            </w:r>
            <w:r w:rsidRPr="00BB2A91">
              <w:rPr>
                <w:b/>
                <w:noProof/>
                <w:sz w:val="20"/>
                <w:szCs w:val="20"/>
              </w:rPr>
              <w:drawing>
                <wp:inline distT="0" distB="0" distL="0" distR="0" wp14:anchorId="031B49FC" wp14:editId="48F20C5B">
                  <wp:extent cx="180975" cy="180975"/>
                  <wp:effectExtent l="0" t="0" r="9525"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b/>
                <w:noProof/>
                <w:sz w:val="20"/>
                <w:szCs w:val="20"/>
              </w:rPr>
              <w:t xml:space="preserve">&gt; </w:t>
            </w:r>
            <w:r w:rsidR="002A798E">
              <w:rPr>
                <w:rFonts w:ascii="Arial" w:hAnsi="Arial" w:cs="Arial"/>
                <w:b/>
                <w:noProof/>
                <w:sz w:val="20"/>
                <w:szCs w:val="20"/>
              </w:rPr>
              <w:t xml:space="preserve">Exploring Energy Transfer </w:t>
            </w:r>
            <w:r>
              <w:rPr>
                <w:rFonts w:ascii="Arial" w:hAnsi="Arial" w:cs="Arial"/>
                <w:b/>
                <w:noProof/>
                <w:sz w:val="20"/>
                <w:szCs w:val="20"/>
              </w:rPr>
              <w:t>&gt; D</w:t>
            </w:r>
            <w:r w:rsidRPr="00861EAB">
              <w:rPr>
                <w:rFonts w:ascii="Arial" w:hAnsi="Arial" w:cs="Arial"/>
                <w:b/>
                <w:noProof/>
                <w:sz w:val="20"/>
                <w:szCs w:val="20"/>
              </w:rPr>
              <w:t>irections</w:t>
            </w:r>
            <w:r>
              <w:rPr>
                <w:rFonts w:ascii="Arial" w:hAnsi="Arial" w:cs="Arial"/>
                <w:b/>
                <w:noProof/>
                <w:sz w:val="20"/>
                <w:szCs w:val="20"/>
              </w:rPr>
              <w:t>.</w:t>
            </w:r>
          </w:p>
        </w:tc>
      </w:tr>
      <w:tr w:rsidR="00AA7CFA" w14:paraId="48ADAE2E" w14:textId="77777777" w:rsidTr="00251D06">
        <w:tblPrEx>
          <w:tblBorders>
            <w:bottom w:val="none" w:sz="0" w:space="0" w:color="auto"/>
          </w:tblBorders>
        </w:tblPrEx>
        <w:trPr>
          <w:gridBefore w:val="1"/>
          <w:wBefore w:w="19" w:type="dxa"/>
        </w:trPr>
        <w:tc>
          <w:tcPr>
            <w:tcW w:w="9629" w:type="dxa"/>
            <w:gridSpan w:val="4"/>
          </w:tcPr>
          <w:p w14:paraId="2208104D" w14:textId="77777777" w:rsidR="00AA7CFA" w:rsidRDefault="00AA7CFA" w:rsidP="005C0012">
            <w:pPr>
              <w:spacing w:line="320" w:lineRule="atLeast"/>
              <w:rPr>
                <w:rFonts w:ascii="Arial" w:hAnsi="Arial" w:cs="Arial"/>
                <w:b/>
                <w:sz w:val="20"/>
                <w:szCs w:val="20"/>
              </w:rPr>
            </w:pPr>
          </w:p>
          <w:p w14:paraId="7EC3A294" w14:textId="77777777" w:rsidR="00AA7CFA" w:rsidRDefault="00AA7CFA" w:rsidP="00371D77">
            <w:pPr>
              <w:spacing w:line="320" w:lineRule="atLeast"/>
              <w:rPr>
                <w:rFonts w:ascii="Arial" w:hAnsi="Arial" w:cs="Arial"/>
                <w:b/>
                <w:sz w:val="20"/>
                <w:szCs w:val="20"/>
              </w:rPr>
            </w:pPr>
            <w:r>
              <w:rPr>
                <w:rFonts w:ascii="Arial" w:hAnsi="Arial" w:cs="Arial"/>
                <w:b/>
                <w:sz w:val="20"/>
                <w:szCs w:val="20"/>
              </w:rPr>
              <w:t xml:space="preserve">Metal: </w:t>
            </w:r>
            <w:r w:rsidR="00371D77">
              <w:rPr>
                <w:rFonts w:ascii="Arial" w:hAnsi="Arial" w:cs="Arial"/>
                <w:b/>
                <w:sz w:val="20"/>
                <w:szCs w:val="20"/>
              </w:rPr>
              <w:t>__________________</w:t>
            </w:r>
          </w:p>
          <w:p w14:paraId="66E05F1C" w14:textId="5F98AA21" w:rsidR="00371D77" w:rsidRDefault="00371D77" w:rsidP="00371D77">
            <w:pPr>
              <w:spacing w:line="320" w:lineRule="atLeast"/>
              <w:rPr>
                <w:rFonts w:ascii="Arial" w:hAnsi="Arial" w:cs="Arial"/>
                <w:b/>
                <w:sz w:val="20"/>
                <w:szCs w:val="20"/>
              </w:rPr>
            </w:pPr>
          </w:p>
        </w:tc>
      </w:tr>
      <w:tr w:rsidR="005707D6" w14:paraId="142FAA49" w14:textId="77777777" w:rsidTr="00251D06">
        <w:tblPrEx>
          <w:tblBorders>
            <w:bottom w:val="none" w:sz="0" w:space="0" w:color="auto"/>
          </w:tblBorders>
        </w:tblPrEx>
        <w:trPr>
          <w:gridBefore w:val="1"/>
          <w:wBefore w:w="19" w:type="dxa"/>
        </w:trPr>
        <w:tc>
          <w:tcPr>
            <w:tcW w:w="9629" w:type="dxa"/>
            <w:gridSpan w:val="4"/>
          </w:tcPr>
          <w:tbl>
            <w:tblPr>
              <w:tblStyle w:val="TableGrid"/>
              <w:tblW w:w="0" w:type="auto"/>
              <w:tblLayout w:type="fixed"/>
              <w:tblLook w:val="04A0" w:firstRow="1" w:lastRow="0" w:firstColumn="1" w:lastColumn="0" w:noHBand="0" w:noVBand="1"/>
            </w:tblPr>
            <w:tblGrid>
              <w:gridCol w:w="1174"/>
              <w:gridCol w:w="1174"/>
              <w:gridCol w:w="1175"/>
              <w:gridCol w:w="1175"/>
              <w:gridCol w:w="1175"/>
              <w:gridCol w:w="1033"/>
              <w:gridCol w:w="1080"/>
              <w:gridCol w:w="1412"/>
            </w:tblGrid>
            <w:tr w:rsidR="005707D6" w14:paraId="69D033C3" w14:textId="77777777" w:rsidTr="005707D6">
              <w:tc>
                <w:tcPr>
                  <w:tcW w:w="1174" w:type="dxa"/>
                </w:tcPr>
                <w:p w14:paraId="498FBD5C" w14:textId="05281925"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Initial Metal Mass (g)</w:t>
                  </w:r>
                </w:p>
              </w:tc>
              <w:tc>
                <w:tcPr>
                  <w:tcW w:w="1174" w:type="dxa"/>
                </w:tcPr>
                <w:p w14:paraId="2A603F3A" w14:textId="6E5964EC"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Initial Metal Temp</w:t>
                  </w:r>
                  <w:r w:rsidRPr="005707D6">
                    <w:rPr>
                      <w:rFonts w:ascii="Arial" w:hAnsi="Arial" w:cs="Arial"/>
                      <w:sz w:val="20"/>
                      <w:szCs w:val="20"/>
                    </w:rPr>
                    <w:br/>
                    <w:t>(</w:t>
                  </w:r>
                  <w:r w:rsidRPr="005707D6">
                    <w:rPr>
                      <w:rFonts w:ascii="Arial" w:hAnsi="Arial" w:cs="Arial"/>
                      <w:sz w:val="20"/>
                      <w:szCs w:val="20"/>
                    </w:rPr>
                    <w:sym w:font="Symbol" w:char="F0B0"/>
                  </w:r>
                  <w:r w:rsidRPr="005707D6">
                    <w:rPr>
                      <w:rFonts w:ascii="Arial" w:hAnsi="Arial" w:cs="Arial"/>
                      <w:sz w:val="20"/>
                      <w:szCs w:val="20"/>
                    </w:rPr>
                    <w:t>C)</w:t>
                  </w:r>
                </w:p>
              </w:tc>
              <w:tc>
                <w:tcPr>
                  <w:tcW w:w="1175" w:type="dxa"/>
                </w:tcPr>
                <w:p w14:paraId="49664E84" w14:textId="7681B2AF"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Final Metal Temp</w:t>
                  </w:r>
                  <w:r w:rsidRPr="005707D6">
                    <w:rPr>
                      <w:rFonts w:ascii="Arial" w:hAnsi="Arial" w:cs="Arial"/>
                      <w:sz w:val="20"/>
                      <w:szCs w:val="20"/>
                    </w:rPr>
                    <w:br/>
                    <w:t>(</w:t>
                  </w:r>
                  <w:r w:rsidRPr="005707D6">
                    <w:rPr>
                      <w:rFonts w:ascii="Arial" w:hAnsi="Arial" w:cs="Arial"/>
                      <w:sz w:val="20"/>
                      <w:szCs w:val="20"/>
                    </w:rPr>
                    <w:sym w:font="Symbol" w:char="F0B0"/>
                  </w:r>
                  <w:r w:rsidRPr="005707D6">
                    <w:rPr>
                      <w:rFonts w:ascii="Arial" w:hAnsi="Arial" w:cs="Arial"/>
                      <w:sz w:val="20"/>
                      <w:szCs w:val="20"/>
                    </w:rPr>
                    <w:t>C)</w:t>
                  </w:r>
                </w:p>
              </w:tc>
              <w:tc>
                <w:tcPr>
                  <w:tcW w:w="1175" w:type="dxa"/>
                </w:tcPr>
                <w:p w14:paraId="74DEEB80" w14:textId="68B0D4A4"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 xml:space="preserve">Metal </w:t>
                  </w:r>
                  <w:r w:rsidRPr="005707D6">
                    <w:rPr>
                      <w:rFonts w:ascii="Arial" w:hAnsi="Arial" w:cs="Arial"/>
                      <w:sz w:val="20"/>
                      <w:szCs w:val="20"/>
                    </w:rPr>
                    <w:br/>
                    <w:t>Change in Temp (</w:t>
                  </w:r>
                  <w:r w:rsidRPr="005707D6">
                    <w:rPr>
                      <w:rFonts w:ascii="Arial" w:hAnsi="Arial" w:cs="Arial"/>
                      <w:sz w:val="20"/>
                      <w:szCs w:val="20"/>
                    </w:rPr>
                    <w:sym w:font="Symbol" w:char="F0B0"/>
                  </w:r>
                  <w:r w:rsidRPr="005707D6">
                    <w:rPr>
                      <w:rFonts w:ascii="Arial" w:hAnsi="Arial" w:cs="Arial"/>
                      <w:sz w:val="20"/>
                      <w:szCs w:val="20"/>
                    </w:rPr>
                    <w:t>C)</w:t>
                  </w:r>
                </w:p>
              </w:tc>
              <w:tc>
                <w:tcPr>
                  <w:tcW w:w="1175" w:type="dxa"/>
                </w:tcPr>
                <w:p w14:paraId="26FD8DA1" w14:textId="62DA7529"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Initial Water Temp</w:t>
                  </w:r>
                  <w:r w:rsidRPr="005707D6">
                    <w:rPr>
                      <w:rFonts w:ascii="Arial" w:hAnsi="Arial" w:cs="Arial"/>
                      <w:sz w:val="20"/>
                      <w:szCs w:val="20"/>
                    </w:rPr>
                    <w:br/>
                    <w:t>(</w:t>
                  </w:r>
                  <w:r w:rsidRPr="005707D6">
                    <w:rPr>
                      <w:rFonts w:ascii="Arial" w:hAnsi="Arial" w:cs="Arial"/>
                      <w:sz w:val="20"/>
                      <w:szCs w:val="20"/>
                    </w:rPr>
                    <w:sym w:font="Symbol" w:char="F0B0"/>
                  </w:r>
                  <w:r w:rsidRPr="005707D6">
                    <w:rPr>
                      <w:rFonts w:ascii="Arial" w:hAnsi="Arial" w:cs="Arial"/>
                      <w:sz w:val="20"/>
                      <w:szCs w:val="20"/>
                    </w:rPr>
                    <w:t>C)</w:t>
                  </w:r>
                </w:p>
              </w:tc>
              <w:tc>
                <w:tcPr>
                  <w:tcW w:w="1033" w:type="dxa"/>
                </w:tcPr>
                <w:p w14:paraId="682F2457" w14:textId="3272EB12" w:rsidR="005707D6" w:rsidRPr="005707D6" w:rsidRDefault="005707D6" w:rsidP="00564DA6">
                  <w:pPr>
                    <w:spacing w:line="320" w:lineRule="atLeast"/>
                    <w:rPr>
                      <w:rFonts w:ascii="Arial" w:hAnsi="Arial" w:cs="Arial"/>
                      <w:sz w:val="20"/>
                      <w:szCs w:val="20"/>
                    </w:rPr>
                  </w:pPr>
                  <w:r w:rsidRPr="005707D6">
                    <w:rPr>
                      <w:rFonts w:ascii="Arial" w:hAnsi="Arial" w:cs="Arial"/>
                      <w:sz w:val="20"/>
                      <w:szCs w:val="20"/>
                    </w:rPr>
                    <w:t xml:space="preserve">Final </w:t>
                  </w:r>
                  <w:r w:rsidR="00564DA6">
                    <w:rPr>
                      <w:rFonts w:ascii="Arial" w:hAnsi="Arial" w:cs="Arial"/>
                      <w:sz w:val="20"/>
                      <w:szCs w:val="20"/>
                    </w:rPr>
                    <w:t>Water</w:t>
                  </w:r>
                  <w:r w:rsidRPr="005707D6">
                    <w:rPr>
                      <w:rFonts w:ascii="Arial" w:hAnsi="Arial" w:cs="Arial"/>
                      <w:sz w:val="20"/>
                      <w:szCs w:val="20"/>
                    </w:rPr>
                    <w:t xml:space="preserve"> Temp</w:t>
                  </w:r>
                  <w:r w:rsidRPr="005707D6">
                    <w:rPr>
                      <w:rFonts w:ascii="Arial" w:hAnsi="Arial" w:cs="Arial"/>
                      <w:sz w:val="20"/>
                      <w:szCs w:val="20"/>
                    </w:rPr>
                    <w:br/>
                    <w:t>(</w:t>
                  </w:r>
                  <w:r w:rsidRPr="005707D6">
                    <w:rPr>
                      <w:rFonts w:ascii="Arial" w:hAnsi="Arial" w:cs="Arial"/>
                      <w:sz w:val="20"/>
                      <w:szCs w:val="20"/>
                    </w:rPr>
                    <w:sym w:font="Symbol" w:char="F0B0"/>
                  </w:r>
                  <w:r w:rsidRPr="005707D6">
                    <w:rPr>
                      <w:rFonts w:ascii="Arial" w:hAnsi="Arial" w:cs="Arial"/>
                      <w:sz w:val="20"/>
                      <w:szCs w:val="20"/>
                    </w:rPr>
                    <w:t>C)</w:t>
                  </w:r>
                </w:p>
              </w:tc>
              <w:tc>
                <w:tcPr>
                  <w:tcW w:w="1080" w:type="dxa"/>
                </w:tcPr>
                <w:p w14:paraId="7392090D" w14:textId="512FEFDF" w:rsidR="005707D6" w:rsidRPr="005707D6" w:rsidRDefault="00564DA6" w:rsidP="00564DA6">
                  <w:pPr>
                    <w:spacing w:line="320" w:lineRule="atLeast"/>
                    <w:rPr>
                      <w:rFonts w:ascii="Arial" w:hAnsi="Arial" w:cs="Arial"/>
                      <w:sz w:val="20"/>
                      <w:szCs w:val="20"/>
                    </w:rPr>
                  </w:pPr>
                  <w:r>
                    <w:rPr>
                      <w:rFonts w:ascii="Arial" w:hAnsi="Arial" w:cs="Arial"/>
                      <w:sz w:val="20"/>
                      <w:szCs w:val="20"/>
                    </w:rPr>
                    <w:t>Water</w:t>
                  </w:r>
                  <w:r w:rsidR="005707D6" w:rsidRPr="005707D6">
                    <w:rPr>
                      <w:rFonts w:ascii="Arial" w:hAnsi="Arial" w:cs="Arial"/>
                      <w:sz w:val="20"/>
                      <w:szCs w:val="20"/>
                    </w:rPr>
                    <w:br/>
                    <w:t>Change in Temp (</w:t>
                  </w:r>
                  <w:r w:rsidR="005707D6" w:rsidRPr="005707D6">
                    <w:rPr>
                      <w:rFonts w:ascii="Arial" w:hAnsi="Arial" w:cs="Arial"/>
                      <w:sz w:val="20"/>
                      <w:szCs w:val="20"/>
                    </w:rPr>
                    <w:sym w:font="Symbol" w:char="F0B0"/>
                  </w:r>
                  <w:r w:rsidR="005707D6" w:rsidRPr="005707D6">
                    <w:rPr>
                      <w:rFonts w:ascii="Arial" w:hAnsi="Arial" w:cs="Arial"/>
                      <w:sz w:val="20"/>
                      <w:szCs w:val="20"/>
                    </w:rPr>
                    <w:t>C)</w:t>
                  </w:r>
                </w:p>
              </w:tc>
              <w:tc>
                <w:tcPr>
                  <w:tcW w:w="1412" w:type="dxa"/>
                </w:tcPr>
                <w:p w14:paraId="447223B2" w14:textId="1125B4E8"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Time to reach equilibrium (s)</w:t>
                  </w:r>
                </w:p>
              </w:tc>
            </w:tr>
            <w:tr w:rsidR="005707D6" w14:paraId="32A878FB" w14:textId="77777777" w:rsidTr="005707D6">
              <w:tc>
                <w:tcPr>
                  <w:tcW w:w="1174" w:type="dxa"/>
                </w:tcPr>
                <w:p w14:paraId="735EA058" w14:textId="415143E4"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10</w:t>
                  </w:r>
                </w:p>
              </w:tc>
              <w:tc>
                <w:tcPr>
                  <w:tcW w:w="1174" w:type="dxa"/>
                </w:tcPr>
                <w:p w14:paraId="103A4E60" w14:textId="77777777" w:rsidR="005707D6" w:rsidRPr="005707D6" w:rsidRDefault="005707D6" w:rsidP="005C0012">
                  <w:pPr>
                    <w:spacing w:line="320" w:lineRule="atLeast"/>
                    <w:rPr>
                      <w:rFonts w:ascii="Arial" w:hAnsi="Arial" w:cs="Arial"/>
                      <w:sz w:val="20"/>
                      <w:szCs w:val="20"/>
                    </w:rPr>
                  </w:pPr>
                </w:p>
              </w:tc>
              <w:tc>
                <w:tcPr>
                  <w:tcW w:w="1175" w:type="dxa"/>
                </w:tcPr>
                <w:p w14:paraId="27DD7CD6" w14:textId="77777777" w:rsidR="005707D6" w:rsidRPr="005707D6" w:rsidRDefault="005707D6" w:rsidP="005C0012">
                  <w:pPr>
                    <w:spacing w:line="320" w:lineRule="atLeast"/>
                    <w:rPr>
                      <w:rFonts w:ascii="Arial" w:hAnsi="Arial" w:cs="Arial"/>
                      <w:sz w:val="20"/>
                      <w:szCs w:val="20"/>
                    </w:rPr>
                  </w:pPr>
                </w:p>
              </w:tc>
              <w:tc>
                <w:tcPr>
                  <w:tcW w:w="1175" w:type="dxa"/>
                </w:tcPr>
                <w:p w14:paraId="770AEDEA" w14:textId="77777777" w:rsidR="005707D6" w:rsidRPr="005707D6" w:rsidRDefault="005707D6" w:rsidP="005C0012">
                  <w:pPr>
                    <w:spacing w:line="320" w:lineRule="atLeast"/>
                    <w:rPr>
                      <w:rFonts w:ascii="Arial" w:hAnsi="Arial" w:cs="Arial"/>
                      <w:sz w:val="20"/>
                      <w:szCs w:val="20"/>
                    </w:rPr>
                  </w:pPr>
                </w:p>
              </w:tc>
              <w:tc>
                <w:tcPr>
                  <w:tcW w:w="1175" w:type="dxa"/>
                </w:tcPr>
                <w:p w14:paraId="7956117B" w14:textId="77777777" w:rsidR="005707D6" w:rsidRPr="005707D6" w:rsidRDefault="005707D6" w:rsidP="005C0012">
                  <w:pPr>
                    <w:spacing w:line="320" w:lineRule="atLeast"/>
                    <w:rPr>
                      <w:rFonts w:ascii="Arial" w:hAnsi="Arial" w:cs="Arial"/>
                      <w:sz w:val="20"/>
                      <w:szCs w:val="20"/>
                    </w:rPr>
                  </w:pPr>
                </w:p>
              </w:tc>
              <w:tc>
                <w:tcPr>
                  <w:tcW w:w="1033" w:type="dxa"/>
                </w:tcPr>
                <w:p w14:paraId="75E9960A" w14:textId="77777777" w:rsidR="005707D6" w:rsidRPr="005707D6" w:rsidRDefault="005707D6" w:rsidP="005C0012">
                  <w:pPr>
                    <w:spacing w:line="320" w:lineRule="atLeast"/>
                    <w:rPr>
                      <w:rFonts w:ascii="Arial" w:hAnsi="Arial" w:cs="Arial"/>
                      <w:sz w:val="20"/>
                      <w:szCs w:val="20"/>
                    </w:rPr>
                  </w:pPr>
                </w:p>
              </w:tc>
              <w:tc>
                <w:tcPr>
                  <w:tcW w:w="1080" w:type="dxa"/>
                </w:tcPr>
                <w:p w14:paraId="1D2DEF4D" w14:textId="77777777" w:rsidR="005707D6" w:rsidRPr="005707D6" w:rsidRDefault="005707D6" w:rsidP="005C0012">
                  <w:pPr>
                    <w:spacing w:line="320" w:lineRule="atLeast"/>
                    <w:rPr>
                      <w:rFonts w:ascii="Arial" w:hAnsi="Arial" w:cs="Arial"/>
                      <w:sz w:val="20"/>
                      <w:szCs w:val="20"/>
                    </w:rPr>
                  </w:pPr>
                </w:p>
              </w:tc>
              <w:tc>
                <w:tcPr>
                  <w:tcW w:w="1412" w:type="dxa"/>
                </w:tcPr>
                <w:p w14:paraId="06422595" w14:textId="77777777" w:rsidR="005707D6" w:rsidRPr="005707D6" w:rsidRDefault="005707D6" w:rsidP="005C0012">
                  <w:pPr>
                    <w:spacing w:line="320" w:lineRule="atLeast"/>
                    <w:rPr>
                      <w:rFonts w:ascii="Arial" w:hAnsi="Arial" w:cs="Arial"/>
                      <w:sz w:val="20"/>
                      <w:szCs w:val="20"/>
                    </w:rPr>
                  </w:pPr>
                </w:p>
              </w:tc>
            </w:tr>
            <w:tr w:rsidR="005707D6" w14:paraId="4B313EBC" w14:textId="77777777" w:rsidTr="005707D6">
              <w:tc>
                <w:tcPr>
                  <w:tcW w:w="1174" w:type="dxa"/>
                </w:tcPr>
                <w:p w14:paraId="04360356" w14:textId="65A66C13"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20</w:t>
                  </w:r>
                </w:p>
              </w:tc>
              <w:tc>
                <w:tcPr>
                  <w:tcW w:w="1174" w:type="dxa"/>
                </w:tcPr>
                <w:p w14:paraId="272ABF07" w14:textId="77777777" w:rsidR="005707D6" w:rsidRPr="005707D6" w:rsidRDefault="005707D6" w:rsidP="005C0012">
                  <w:pPr>
                    <w:spacing w:line="320" w:lineRule="atLeast"/>
                    <w:rPr>
                      <w:rFonts w:ascii="Arial" w:hAnsi="Arial" w:cs="Arial"/>
                      <w:sz w:val="20"/>
                      <w:szCs w:val="20"/>
                    </w:rPr>
                  </w:pPr>
                </w:p>
              </w:tc>
              <w:tc>
                <w:tcPr>
                  <w:tcW w:w="1175" w:type="dxa"/>
                </w:tcPr>
                <w:p w14:paraId="2DEF3FA5" w14:textId="77777777" w:rsidR="005707D6" w:rsidRPr="005707D6" w:rsidRDefault="005707D6" w:rsidP="005C0012">
                  <w:pPr>
                    <w:spacing w:line="320" w:lineRule="atLeast"/>
                    <w:rPr>
                      <w:rFonts w:ascii="Arial" w:hAnsi="Arial" w:cs="Arial"/>
                      <w:sz w:val="20"/>
                      <w:szCs w:val="20"/>
                    </w:rPr>
                  </w:pPr>
                </w:p>
              </w:tc>
              <w:tc>
                <w:tcPr>
                  <w:tcW w:w="1175" w:type="dxa"/>
                </w:tcPr>
                <w:p w14:paraId="4E695716" w14:textId="77777777" w:rsidR="005707D6" w:rsidRPr="005707D6" w:rsidRDefault="005707D6" w:rsidP="005C0012">
                  <w:pPr>
                    <w:spacing w:line="320" w:lineRule="atLeast"/>
                    <w:rPr>
                      <w:rFonts w:ascii="Arial" w:hAnsi="Arial" w:cs="Arial"/>
                      <w:sz w:val="20"/>
                      <w:szCs w:val="20"/>
                    </w:rPr>
                  </w:pPr>
                </w:p>
              </w:tc>
              <w:tc>
                <w:tcPr>
                  <w:tcW w:w="1175" w:type="dxa"/>
                </w:tcPr>
                <w:p w14:paraId="3A3EBF09" w14:textId="77777777" w:rsidR="005707D6" w:rsidRPr="005707D6" w:rsidRDefault="005707D6" w:rsidP="005C0012">
                  <w:pPr>
                    <w:spacing w:line="320" w:lineRule="atLeast"/>
                    <w:rPr>
                      <w:rFonts w:ascii="Arial" w:hAnsi="Arial" w:cs="Arial"/>
                      <w:sz w:val="20"/>
                      <w:szCs w:val="20"/>
                    </w:rPr>
                  </w:pPr>
                </w:p>
              </w:tc>
              <w:tc>
                <w:tcPr>
                  <w:tcW w:w="1033" w:type="dxa"/>
                </w:tcPr>
                <w:p w14:paraId="14338028" w14:textId="77777777" w:rsidR="005707D6" w:rsidRPr="005707D6" w:rsidRDefault="005707D6" w:rsidP="005C0012">
                  <w:pPr>
                    <w:spacing w:line="320" w:lineRule="atLeast"/>
                    <w:rPr>
                      <w:rFonts w:ascii="Arial" w:hAnsi="Arial" w:cs="Arial"/>
                      <w:sz w:val="20"/>
                      <w:szCs w:val="20"/>
                    </w:rPr>
                  </w:pPr>
                </w:p>
              </w:tc>
              <w:tc>
                <w:tcPr>
                  <w:tcW w:w="1080" w:type="dxa"/>
                </w:tcPr>
                <w:p w14:paraId="16C847BD" w14:textId="77777777" w:rsidR="005707D6" w:rsidRPr="005707D6" w:rsidRDefault="005707D6" w:rsidP="005C0012">
                  <w:pPr>
                    <w:spacing w:line="320" w:lineRule="atLeast"/>
                    <w:rPr>
                      <w:rFonts w:ascii="Arial" w:hAnsi="Arial" w:cs="Arial"/>
                      <w:sz w:val="20"/>
                      <w:szCs w:val="20"/>
                    </w:rPr>
                  </w:pPr>
                </w:p>
              </w:tc>
              <w:tc>
                <w:tcPr>
                  <w:tcW w:w="1412" w:type="dxa"/>
                </w:tcPr>
                <w:p w14:paraId="1C74E2E5" w14:textId="77777777" w:rsidR="005707D6" w:rsidRPr="005707D6" w:rsidRDefault="005707D6" w:rsidP="005C0012">
                  <w:pPr>
                    <w:spacing w:line="320" w:lineRule="atLeast"/>
                    <w:rPr>
                      <w:rFonts w:ascii="Arial" w:hAnsi="Arial" w:cs="Arial"/>
                      <w:sz w:val="20"/>
                      <w:szCs w:val="20"/>
                    </w:rPr>
                  </w:pPr>
                </w:p>
              </w:tc>
            </w:tr>
            <w:tr w:rsidR="005707D6" w14:paraId="6E038904" w14:textId="77777777" w:rsidTr="005707D6">
              <w:tc>
                <w:tcPr>
                  <w:tcW w:w="1174" w:type="dxa"/>
                </w:tcPr>
                <w:p w14:paraId="3B40A071" w14:textId="3C8D0479"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30</w:t>
                  </w:r>
                </w:p>
              </w:tc>
              <w:tc>
                <w:tcPr>
                  <w:tcW w:w="1174" w:type="dxa"/>
                </w:tcPr>
                <w:p w14:paraId="3957E957" w14:textId="77777777" w:rsidR="005707D6" w:rsidRPr="005707D6" w:rsidRDefault="005707D6" w:rsidP="005C0012">
                  <w:pPr>
                    <w:spacing w:line="320" w:lineRule="atLeast"/>
                    <w:rPr>
                      <w:rFonts w:ascii="Arial" w:hAnsi="Arial" w:cs="Arial"/>
                      <w:sz w:val="20"/>
                      <w:szCs w:val="20"/>
                    </w:rPr>
                  </w:pPr>
                </w:p>
              </w:tc>
              <w:tc>
                <w:tcPr>
                  <w:tcW w:w="1175" w:type="dxa"/>
                </w:tcPr>
                <w:p w14:paraId="7C9F83B8" w14:textId="77777777" w:rsidR="005707D6" w:rsidRPr="005707D6" w:rsidRDefault="005707D6" w:rsidP="005C0012">
                  <w:pPr>
                    <w:spacing w:line="320" w:lineRule="atLeast"/>
                    <w:rPr>
                      <w:rFonts w:ascii="Arial" w:hAnsi="Arial" w:cs="Arial"/>
                      <w:sz w:val="20"/>
                      <w:szCs w:val="20"/>
                    </w:rPr>
                  </w:pPr>
                </w:p>
              </w:tc>
              <w:tc>
                <w:tcPr>
                  <w:tcW w:w="1175" w:type="dxa"/>
                </w:tcPr>
                <w:p w14:paraId="0E8D373D" w14:textId="77777777" w:rsidR="005707D6" w:rsidRPr="005707D6" w:rsidRDefault="005707D6" w:rsidP="005C0012">
                  <w:pPr>
                    <w:spacing w:line="320" w:lineRule="atLeast"/>
                    <w:rPr>
                      <w:rFonts w:ascii="Arial" w:hAnsi="Arial" w:cs="Arial"/>
                      <w:sz w:val="20"/>
                      <w:szCs w:val="20"/>
                    </w:rPr>
                  </w:pPr>
                </w:p>
              </w:tc>
              <w:tc>
                <w:tcPr>
                  <w:tcW w:w="1175" w:type="dxa"/>
                </w:tcPr>
                <w:p w14:paraId="5A8CC958" w14:textId="77777777" w:rsidR="005707D6" w:rsidRPr="005707D6" w:rsidRDefault="005707D6" w:rsidP="005C0012">
                  <w:pPr>
                    <w:spacing w:line="320" w:lineRule="atLeast"/>
                    <w:rPr>
                      <w:rFonts w:ascii="Arial" w:hAnsi="Arial" w:cs="Arial"/>
                      <w:sz w:val="20"/>
                      <w:szCs w:val="20"/>
                    </w:rPr>
                  </w:pPr>
                </w:p>
              </w:tc>
              <w:tc>
                <w:tcPr>
                  <w:tcW w:w="1033" w:type="dxa"/>
                </w:tcPr>
                <w:p w14:paraId="661518EC" w14:textId="77777777" w:rsidR="005707D6" w:rsidRPr="005707D6" w:rsidRDefault="005707D6" w:rsidP="005C0012">
                  <w:pPr>
                    <w:spacing w:line="320" w:lineRule="atLeast"/>
                    <w:rPr>
                      <w:rFonts w:ascii="Arial" w:hAnsi="Arial" w:cs="Arial"/>
                      <w:sz w:val="20"/>
                      <w:szCs w:val="20"/>
                    </w:rPr>
                  </w:pPr>
                </w:p>
              </w:tc>
              <w:tc>
                <w:tcPr>
                  <w:tcW w:w="1080" w:type="dxa"/>
                </w:tcPr>
                <w:p w14:paraId="5269FB69" w14:textId="77777777" w:rsidR="005707D6" w:rsidRPr="005707D6" w:rsidRDefault="005707D6" w:rsidP="005C0012">
                  <w:pPr>
                    <w:spacing w:line="320" w:lineRule="atLeast"/>
                    <w:rPr>
                      <w:rFonts w:ascii="Arial" w:hAnsi="Arial" w:cs="Arial"/>
                      <w:sz w:val="20"/>
                      <w:szCs w:val="20"/>
                    </w:rPr>
                  </w:pPr>
                </w:p>
              </w:tc>
              <w:tc>
                <w:tcPr>
                  <w:tcW w:w="1412" w:type="dxa"/>
                </w:tcPr>
                <w:p w14:paraId="46DED7A4" w14:textId="77777777" w:rsidR="005707D6" w:rsidRPr="005707D6" w:rsidRDefault="005707D6" w:rsidP="005C0012">
                  <w:pPr>
                    <w:spacing w:line="320" w:lineRule="atLeast"/>
                    <w:rPr>
                      <w:rFonts w:ascii="Arial" w:hAnsi="Arial" w:cs="Arial"/>
                      <w:sz w:val="20"/>
                      <w:szCs w:val="20"/>
                    </w:rPr>
                  </w:pPr>
                </w:p>
              </w:tc>
            </w:tr>
            <w:tr w:rsidR="005707D6" w14:paraId="21F4A077" w14:textId="77777777" w:rsidTr="005707D6">
              <w:tc>
                <w:tcPr>
                  <w:tcW w:w="1174" w:type="dxa"/>
                </w:tcPr>
                <w:p w14:paraId="18AC4183" w14:textId="08F15B32"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40</w:t>
                  </w:r>
                </w:p>
              </w:tc>
              <w:tc>
                <w:tcPr>
                  <w:tcW w:w="1174" w:type="dxa"/>
                </w:tcPr>
                <w:p w14:paraId="2359F72A" w14:textId="77777777" w:rsidR="005707D6" w:rsidRPr="005707D6" w:rsidRDefault="005707D6" w:rsidP="005C0012">
                  <w:pPr>
                    <w:spacing w:line="320" w:lineRule="atLeast"/>
                    <w:rPr>
                      <w:rFonts w:ascii="Arial" w:hAnsi="Arial" w:cs="Arial"/>
                      <w:sz w:val="20"/>
                      <w:szCs w:val="20"/>
                    </w:rPr>
                  </w:pPr>
                </w:p>
              </w:tc>
              <w:tc>
                <w:tcPr>
                  <w:tcW w:w="1175" w:type="dxa"/>
                </w:tcPr>
                <w:p w14:paraId="4D6BBF0E" w14:textId="77777777" w:rsidR="005707D6" w:rsidRPr="005707D6" w:rsidRDefault="005707D6" w:rsidP="005C0012">
                  <w:pPr>
                    <w:spacing w:line="320" w:lineRule="atLeast"/>
                    <w:rPr>
                      <w:rFonts w:ascii="Arial" w:hAnsi="Arial" w:cs="Arial"/>
                      <w:sz w:val="20"/>
                      <w:szCs w:val="20"/>
                    </w:rPr>
                  </w:pPr>
                </w:p>
              </w:tc>
              <w:tc>
                <w:tcPr>
                  <w:tcW w:w="1175" w:type="dxa"/>
                </w:tcPr>
                <w:p w14:paraId="398D49CA" w14:textId="77777777" w:rsidR="005707D6" w:rsidRPr="005707D6" w:rsidRDefault="005707D6" w:rsidP="005C0012">
                  <w:pPr>
                    <w:spacing w:line="320" w:lineRule="atLeast"/>
                    <w:rPr>
                      <w:rFonts w:ascii="Arial" w:hAnsi="Arial" w:cs="Arial"/>
                      <w:sz w:val="20"/>
                      <w:szCs w:val="20"/>
                    </w:rPr>
                  </w:pPr>
                </w:p>
              </w:tc>
              <w:tc>
                <w:tcPr>
                  <w:tcW w:w="1175" w:type="dxa"/>
                </w:tcPr>
                <w:p w14:paraId="7C548BB8" w14:textId="77777777" w:rsidR="005707D6" w:rsidRPr="005707D6" w:rsidRDefault="005707D6" w:rsidP="005C0012">
                  <w:pPr>
                    <w:spacing w:line="320" w:lineRule="atLeast"/>
                    <w:rPr>
                      <w:rFonts w:ascii="Arial" w:hAnsi="Arial" w:cs="Arial"/>
                      <w:sz w:val="20"/>
                      <w:szCs w:val="20"/>
                    </w:rPr>
                  </w:pPr>
                </w:p>
              </w:tc>
              <w:tc>
                <w:tcPr>
                  <w:tcW w:w="1033" w:type="dxa"/>
                </w:tcPr>
                <w:p w14:paraId="5280FAAB" w14:textId="77777777" w:rsidR="005707D6" w:rsidRPr="005707D6" w:rsidRDefault="005707D6" w:rsidP="005C0012">
                  <w:pPr>
                    <w:spacing w:line="320" w:lineRule="atLeast"/>
                    <w:rPr>
                      <w:rFonts w:ascii="Arial" w:hAnsi="Arial" w:cs="Arial"/>
                      <w:sz w:val="20"/>
                      <w:szCs w:val="20"/>
                    </w:rPr>
                  </w:pPr>
                </w:p>
              </w:tc>
              <w:tc>
                <w:tcPr>
                  <w:tcW w:w="1080" w:type="dxa"/>
                </w:tcPr>
                <w:p w14:paraId="391D5075" w14:textId="77777777" w:rsidR="005707D6" w:rsidRPr="005707D6" w:rsidRDefault="005707D6" w:rsidP="005C0012">
                  <w:pPr>
                    <w:spacing w:line="320" w:lineRule="atLeast"/>
                    <w:rPr>
                      <w:rFonts w:ascii="Arial" w:hAnsi="Arial" w:cs="Arial"/>
                      <w:sz w:val="20"/>
                      <w:szCs w:val="20"/>
                    </w:rPr>
                  </w:pPr>
                </w:p>
              </w:tc>
              <w:tc>
                <w:tcPr>
                  <w:tcW w:w="1412" w:type="dxa"/>
                </w:tcPr>
                <w:p w14:paraId="34A46648" w14:textId="77777777" w:rsidR="005707D6" w:rsidRPr="005707D6" w:rsidRDefault="005707D6" w:rsidP="005C0012">
                  <w:pPr>
                    <w:spacing w:line="320" w:lineRule="atLeast"/>
                    <w:rPr>
                      <w:rFonts w:ascii="Arial" w:hAnsi="Arial" w:cs="Arial"/>
                      <w:sz w:val="20"/>
                      <w:szCs w:val="20"/>
                    </w:rPr>
                  </w:pPr>
                </w:p>
              </w:tc>
            </w:tr>
            <w:tr w:rsidR="005707D6" w14:paraId="319A7EAF" w14:textId="77777777" w:rsidTr="005707D6">
              <w:tc>
                <w:tcPr>
                  <w:tcW w:w="1174" w:type="dxa"/>
                </w:tcPr>
                <w:p w14:paraId="40BCB392" w14:textId="2E443A59"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50</w:t>
                  </w:r>
                </w:p>
              </w:tc>
              <w:tc>
                <w:tcPr>
                  <w:tcW w:w="1174" w:type="dxa"/>
                </w:tcPr>
                <w:p w14:paraId="2241C6AD" w14:textId="77777777" w:rsidR="005707D6" w:rsidRPr="005707D6" w:rsidRDefault="005707D6" w:rsidP="005C0012">
                  <w:pPr>
                    <w:spacing w:line="320" w:lineRule="atLeast"/>
                    <w:rPr>
                      <w:rFonts w:ascii="Arial" w:hAnsi="Arial" w:cs="Arial"/>
                      <w:sz w:val="20"/>
                      <w:szCs w:val="20"/>
                    </w:rPr>
                  </w:pPr>
                </w:p>
              </w:tc>
              <w:tc>
                <w:tcPr>
                  <w:tcW w:w="1175" w:type="dxa"/>
                </w:tcPr>
                <w:p w14:paraId="506F9E22" w14:textId="77777777" w:rsidR="005707D6" w:rsidRPr="005707D6" w:rsidRDefault="005707D6" w:rsidP="005C0012">
                  <w:pPr>
                    <w:spacing w:line="320" w:lineRule="atLeast"/>
                    <w:rPr>
                      <w:rFonts w:ascii="Arial" w:hAnsi="Arial" w:cs="Arial"/>
                      <w:sz w:val="20"/>
                      <w:szCs w:val="20"/>
                    </w:rPr>
                  </w:pPr>
                </w:p>
              </w:tc>
              <w:tc>
                <w:tcPr>
                  <w:tcW w:w="1175" w:type="dxa"/>
                </w:tcPr>
                <w:p w14:paraId="65125C89" w14:textId="77777777" w:rsidR="005707D6" w:rsidRPr="005707D6" w:rsidRDefault="005707D6" w:rsidP="005C0012">
                  <w:pPr>
                    <w:spacing w:line="320" w:lineRule="atLeast"/>
                    <w:rPr>
                      <w:rFonts w:ascii="Arial" w:hAnsi="Arial" w:cs="Arial"/>
                      <w:sz w:val="20"/>
                      <w:szCs w:val="20"/>
                    </w:rPr>
                  </w:pPr>
                </w:p>
              </w:tc>
              <w:tc>
                <w:tcPr>
                  <w:tcW w:w="1175" w:type="dxa"/>
                </w:tcPr>
                <w:p w14:paraId="0C74D9FA" w14:textId="77777777" w:rsidR="005707D6" w:rsidRPr="005707D6" w:rsidRDefault="005707D6" w:rsidP="005C0012">
                  <w:pPr>
                    <w:spacing w:line="320" w:lineRule="atLeast"/>
                    <w:rPr>
                      <w:rFonts w:ascii="Arial" w:hAnsi="Arial" w:cs="Arial"/>
                      <w:sz w:val="20"/>
                      <w:szCs w:val="20"/>
                    </w:rPr>
                  </w:pPr>
                </w:p>
              </w:tc>
              <w:tc>
                <w:tcPr>
                  <w:tcW w:w="1033" w:type="dxa"/>
                </w:tcPr>
                <w:p w14:paraId="79DAF600" w14:textId="77777777" w:rsidR="005707D6" w:rsidRPr="005707D6" w:rsidRDefault="005707D6" w:rsidP="005C0012">
                  <w:pPr>
                    <w:spacing w:line="320" w:lineRule="atLeast"/>
                    <w:rPr>
                      <w:rFonts w:ascii="Arial" w:hAnsi="Arial" w:cs="Arial"/>
                      <w:sz w:val="20"/>
                      <w:szCs w:val="20"/>
                    </w:rPr>
                  </w:pPr>
                </w:p>
              </w:tc>
              <w:tc>
                <w:tcPr>
                  <w:tcW w:w="1080" w:type="dxa"/>
                </w:tcPr>
                <w:p w14:paraId="601C6851" w14:textId="77777777" w:rsidR="005707D6" w:rsidRPr="005707D6" w:rsidRDefault="005707D6" w:rsidP="005C0012">
                  <w:pPr>
                    <w:spacing w:line="320" w:lineRule="atLeast"/>
                    <w:rPr>
                      <w:rFonts w:ascii="Arial" w:hAnsi="Arial" w:cs="Arial"/>
                      <w:sz w:val="20"/>
                      <w:szCs w:val="20"/>
                    </w:rPr>
                  </w:pPr>
                </w:p>
              </w:tc>
              <w:tc>
                <w:tcPr>
                  <w:tcW w:w="1412" w:type="dxa"/>
                </w:tcPr>
                <w:p w14:paraId="3CDAD141" w14:textId="77777777" w:rsidR="005707D6" w:rsidRPr="005707D6" w:rsidRDefault="005707D6" w:rsidP="005C0012">
                  <w:pPr>
                    <w:spacing w:line="320" w:lineRule="atLeast"/>
                    <w:rPr>
                      <w:rFonts w:ascii="Arial" w:hAnsi="Arial" w:cs="Arial"/>
                      <w:sz w:val="20"/>
                      <w:szCs w:val="20"/>
                    </w:rPr>
                  </w:pPr>
                </w:p>
              </w:tc>
            </w:tr>
            <w:tr w:rsidR="005707D6" w14:paraId="29A81ACE" w14:textId="77777777" w:rsidTr="005707D6">
              <w:tc>
                <w:tcPr>
                  <w:tcW w:w="1174" w:type="dxa"/>
                </w:tcPr>
                <w:p w14:paraId="0EFAD1C6" w14:textId="0A7F301E"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60</w:t>
                  </w:r>
                </w:p>
              </w:tc>
              <w:tc>
                <w:tcPr>
                  <w:tcW w:w="1174" w:type="dxa"/>
                </w:tcPr>
                <w:p w14:paraId="474E565F" w14:textId="77777777" w:rsidR="005707D6" w:rsidRPr="005707D6" w:rsidRDefault="005707D6" w:rsidP="005C0012">
                  <w:pPr>
                    <w:spacing w:line="320" w:lineRule="atLeast"/>
                    <w:rPr>
                      <w:rFonts w:ascii="Arial" w:hAnsi="Arial" w:cs="Arial"/>
                      <w:sz w:val="20"/>
                      <w:szCs w:val="20"/>
                    </w:rPr>
                  </w:pPr>
                </w:p>
              </w:tc>
              <w:tc>
                <w:tcPr>
                  <w:tcW w:w="1175" w:type="dxa"/>
                </w:tcPr>
                <w:p w14:paraId="23545241" w14:textId="77777777" w:rsidR="005707D6" w:rsidRPr="005707D6" w:rsidRDefault="005707D6" w:rsidP="005C0012">
                  <w:pPr>
                    <w:spacing w:line="320" w:lineRule="atLeast"/>
                    <w:rPr>
                      <w:rFonts w:ascii="Arial" w:hAnsi="Arial" w:cs="Arial"/>
                      <w:sz w:val="20"/>
                      <w:szCs w:val="20"/>
                    </w:rPr>
                  </w:pPr>
                </w:p>
              </w:tc>
              <w:tc>
                <w:tcPr>
                  <w:tcW w:w="1175" w:type="dxa"/>
                </w:tcPr>
                <w:p w14:paraId="74E455FC" w14:textId="77777777" w:rsidR="005707D6" w:rsidRPr="005707D6" w:rsidRDefault="005707D6" w:rsidP="005C0012">
                  <w:pPr>
                    <w:spacing w:line="320" w:lineRule="atLeast"/>
                    <w:rPr>
                      <w:rFonts w:ascii="Arial" w:hAnsi="Arial" w:cs="Arial"/>
                      <w:sz w:val="20"/>
                      <w:szCs w:val="20"/>
                    </w:rPr>
                  </w:pPr>
                </w:p>
              </w:tc>
              <w:tc>
                <w:tcPr>
                  <w:tcW w:w="1175" w:type="dxa"/>
                </w:tcPr>
                <w:p w14:paraId="76C3A499" w14:textId="77777777" w:rsidR="005707D6" w:rsidRPr="005707D6" w:rsidRDefault="005707D6" w:rsidP="005C0012">
                  <w:pPr>
                    <w:spacing w:line="320" w:lineRule="atLeast"/>
                    <w:rPr>
                      <w:rFonts w:ascii="Arial" w:hAnsi="Arial" w:cs="Arial"/>
                      <w:sz w:val="20"/>
                      <w:szCs w:val="20"/>
                    </w:rPr>
                  </w:pPr>
                </w:p>
              </w:tc>
              <w:tc>
                <w:tcPr>
                  <w:tcW w:w="1033" w:type="dxa"/>
                </w:tcPr>
                <w:p w14:paraId="4A8E6BC1" w14:textId="77777777" w:rsidR="005707D6" w:rsidRPr="005707D6" w:rsidRDefault="005707D6" w:rsidP="005C0012">
                  <w:pPr>
                    <w:spacing w:line="320" w:lineRule="atLeast"/>
                    <w:rPr>
                      <w:rFonts w:ascii="Arial" w:hAnsi="Arial" w:cs="Arial"/>
                      <w:sz w:val="20"/>
                      <w:szCs w:val="20"/>
                    </w:rPr>
                  </w:pPr>
                </w:p>
              </w:tc>
              <w:tc>
                <w:tcPr>
                  <w:tcW w:w="1080" w:type="dxa"/>
                </w:tcPr>
                <w:p w14:paraId="54C8B3CA" w14:textId="77777777" w:rsidR="005707D6" w:rsidRPr="005707D6" w:rsidRDefault="005707D6" w:rsidP="005C0012">
                  <w:pPr>
                    <w:spacing w:line="320" w:lineRule="atLeast"/>
                    <w:rPr>
                      <w:rFonts w:ascii="Arial" w:hAnsi="Arial" w:cs="Arial"/>
                      <w:sz w:val="20"/>
                      <w:szCs w:val="20"/>
                    </w:rPr>
                  </w:pPr>
                </w:p>
              </w:tc>
              <w:tc>
                <w:tcPr>
                  <w:tcW w:w="1412" w:type="dxa"/>
                </w:tcPr>
                <w:p w14:paraId="32A61CB5" w14:textId="77777777" w:rsidR="005707D6" w:rsidRPr="005707D6" w:rsidRDefault="005707D6" w:rsidP="005C0012">
                  <w:pPr>
                    <w:spacing w:line="320" w:lineRule="atLeast"/>
                    <w:rPr>
                      <w:rFonts w:ascii="Arial" w:hAnsi="Arial" w:cs="Arial"/>
                      <w:sz w:val="20"/>
                      <w:szCs w:val="20"/>
                    </w:rPr>
                  </w:pPr>
                </w:p>
              </w:tc>
            </w:tr>
            <w:tr w:rsidR="005707D6" w14:paraId="576FEB6F" w14:textId="77777777" w:rsidTr="005707D6">
              <w:tc>
                <w:tcPr>
                  <w:tcW w:w="1174" w:type="dxa"/>
                </w:tcPr>
                <w:p w14:paraId="31191C84" w14:textId="4C65A2D3"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70</w:t>
                  </w:r>
                </w:p>
              </w:tc>
              <w:tc>
                <w:tcPr>
                  <w:tcW w:w="1174" w:type="dxa"/>
                </w:tcPr>
                <w:p w14:paraId="2B67B8F7" w14:textId="77777777" w:rsidR="005707D6" w:rsidRPr="005707D6" w:rsidRDefault="005707D6" w:rsidP="005C0012">
                  <w:pPr>
                    <w:spacing w:line="320" w:lineRule="atLeast"/>
                    <w:rPr>
                      <w:rFonts w:ascii="Arial" w:hAnsi="Arial" w:cs="Arial"/>
                      <w:sz w:val="20"/>
                      <w:szCs w:val="20"/>
                    </w:rPr>
                  </w:pPr>
                </w:p>
              </w:tc>
              <w:tc>
                <w:tcPr>
                  <w:tcW w:w="1175" w:type="dxa"/>
                </w:tcPr>
                <w:p w14:paraId="452F9A5F" w14:textId="77777777" w:rsidR="005707D6" w:rsidRPr="005707D6" w:rsidRDefault="005707D6" w:rsidP="005C0012">
                  <w:pPr>
                    <w:spacing w:line="320" w:lineRule="atLeast"/>
                    <w:rPr>
                      <w:rFonts w:ascii="Arial" w:hAnsi="Arial" w:cs="Arial"/>
                      <w:sz w:val="20"/>
                      <w:szCs w:val="20"/>
                    </w:rPr>
                  </w:pPr>
                </w:p>
              </w:tc>
              <w:tc>
                <w:tcPr>
                  <w:tcW w:w="1175" w:type="dxa"/>
                </w:tcPr>
                <w:p w14:paraId="4E4202A8" w14:textId="77777777" w:rsidR="005707D6" w:rsidRPr="005707D6" w:rsidRDefault="005707D6" w:rsidP="005C0012">
                  <w:pPr>
                    <w:spacing w:line="320" w:lineRule="atLeast"/>
                    <w:rPr>
                      <w:rFonts w:ascii="Arial" w:hAnsi="Arial" w:cs="Arial"/>
                      <w:sz w:val="20"/>
                      <w:szCs w:val="20"/>
                    </w:rPr>
                  </w:pPr>
                </w:p>
              </w:tc>
              <w:tc>
                <w:tcPr>
                  <w:tcW w:w="1175" w:type="dxa"/>
                </w:tcPr>
                <w:p w14:paraId="556CC032" w14:textId="77777777" w:rsidR="005707D6" w:rsidRPr="005707D6" w:rsidRDefault="005707D6" w:rsidP="005C0012">
                  <w:pPr>
                    <w:spacing w:line="320" w:lineRule="atLeast"/>
                    <w:rPr>
                      <w:rFonts w:ascii="Arial" w:hAnsi="Arial" w:cs="Arial"/>
                      <w:sz w:val="20"/>
                      <w:szCs w:val="20"/>
                    </w:rPr>
                  </w:pPr>
                </w:p>
              </w:tc>
              <w:tc>
                <w:tcPr>
                  <w:tcW w:w="1033" w:type="dxa"/>
                </w:tcPr>
                <w:p w14:paraId="48161DD9" w14:textId="77777777" w:rsidR="005707D6" w:rsidRPr="005707D6" w:rsidRDefault="005707D6" w:rsidP="005C0012">
                  <w:pPr>
                    <w:spacing w:line="320" w:lineRule="atLeast"/>
                    <w:rPr>
                      <w:rFonts w:ascii="Arial" w:hAnsi="Arial" w:cs="Arial"/>
                      <w:sz w:val="20"/>
                      <w:szCs w:val="20"/>
                    </w:rPr>
                  </w:pPr>
                </w:p>
              </w:tc>
              <w:tc>
                <w:tcPr>
                  <w:tcW w:w="1080" w:type="dxa"/>
                </w:tcPr>
                <w:p w14:paraId="1383E5F3" w14:textId="77777777" w:rsidR="005707D6" w:rsidRPr="005707D6" w:rsidRDefault="005707D6" w:rsidP="005C0012">
                  <w:pPr>
                    <w:spacing w:line="320" w:lineRule="atLeast"/>
                    <w:rPr>
                      <w:rFonts w:ascii="Arial" w:hAnsi="Arial" w:cs="Arial"/>
                      <w:sz w:val="20"/>
                      <w:szCs w:val="20"/>
                    </w:rPr>
                  </w:pPr>
                </w:p>
              </w:tc>
              <w:tc>
                <w:tcPr>
                  <w:tcW w:w="1412" w:type="dxa"/>
                </w:tcPr>
                <w:p w14:paraId="46196621" w14:textId="77777777" w:rsidR="005707D6" w:rsidRPr="005707D6" w:rsidRDefault="005707D6" w:rsidP="005C0012">
                  <w:pPr>
                    <w:spacing w:line="320" w:lineRule="atLeast"/>
                    <w:rPr>
                      <w:rFonts w:ascii="Arial" w:hAnsi="Arial" w:cs="Arial"/>
                      <w:sz w:val="20"/>
                      <w:szCs w:val="20"/>
                    </w:rPr>
                  </w:pPr>
                </w:p>
              </w:tc>
            </w:tr>
            <w:tr w:rsidR="005707D6" w14:paraId="71F95F30" w14:textId="77777777" w:rsidTr="005707D6">
              <w:tc>
                <w:tcPr>
                  <w:tcW w:w="1174" w:type="dxa"/>
                </w:tcPr>
                <w:p w14:paraId="7BA7ED4B" w14:textId="72244DC5"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80</w:t>
                  </w:r>
                </w:p>
              </w:tc>
              <w:tc>
                <w:tcPr>
                  <w:tcW w:w="1174" w:type="dxa"/>
                </w:tcPr>
                <w:p w14:paraId="74474CA1" w14:textId="77777777" w:rsidR="005707D6" w:rsidRPr="005707D6" w:rsidRDefault="005707D6" w:rsidP="005C0012">
                  <w:pPr>
                    <w:spacing w:line="320" w:lineRule="atLeast"/>
                    <w:rPr>
                      <w:rFonts w:ascii="Arial" w:hAnsi="Arial" w:cs="Arial"/>
                      <w:sz w:val="20"/>
                      <w:szCs w:val="20"/>
                    </w:rPr>
                  </w:pPr>
                </w:p>
              </w:tc>
              <w:tc>
                <w:tcPr>
                  <w:tcW w:w="1175" w:type="dxa"/>
                </w:tcPr>
                <w:p w14:paraId="6E53BC63" w14:textId="77777777" w:rsidR="005707D6" w:rsidRPr="005707D6" w:rsidRDefault="005707D6" w:rsidP="005C0012">
                  <w:pPr>
                    <w:spacing w:line="320" w:lineRule="atLeast"/>
                    <w:rPr>
                      <w:rFonts w:ascii="Arial" w:hAnsi="Arial" w:cs="Arial"/>
                      <w:sz w:val="20"/>
                      <w:szCs w:val="20"/>
                    </w:rPr>
                  </w:pPr>
                </w:p>
              </w:tc>
              <w:tc>
                <w:tcPr>
                  <w:tcW w:w="1175" w:type="dxa"/>
                </w:tcPr>
                <w:p w14:paraId="1D6F2491" w14:textId="77777777" w:rsidR="005707D6" w:rsidRPr="005707D6" w:rsidRDefault="005707D6" w:rsidP="005C0012">
                  <w:pPr>
                    <w:spacing w:line="320" w:lineRule="atLeast"/>
                    <w:rPr>
                      <w:rFonts w:ascii="Arial" w:hAnsi="Arial" w:cs="Arial"/>
                      <w:sz w:val="20"/>
                      <w:szCs w:val="20"/>
                    </w:rPr>
                  </w:pPr>
                </w:p>
              </w:tc>
              <w:tc>
                <w:tcPr>
                  <w:tcW w:w="1175" w:type="dxa"/>
                </w:tcPr>
                <w:p w14:paraId="4BDA993B" w14:textId="77777777" w:rsidR="005707D6" w:rsidRPr="005707D6" w:rsidRDefault="005707D6" w:rsidP="005C0012">
                  <w:pPr>
                    <w:spacing w:line="320" w:lineRule="atLeast"/>
                    <w:rPr>
                      <w:rFonts w:ascii="Arial" w:hAnsi="Arial" w:cs="Arial"/>
                      <w:sz w:val="20"/>
                      <w:szCs w:val="20"/>
                    </w:rPr>
                  </w:pPr>
                </w:p>
              </w:tc>
              <w:tc>
                <w:tcPr>
                  <w:tcW w:w="1033" w:type="dxa"/>
                </w:tcPr>
                <w:p w14:paraId="1C353C03" w14:textId="77777777" w:rsidR="005707D6" w:rsidRPr="005707D6" w:rsidRDefault="005707D6" w:rsidP="005C0012">
                  <w:pPr>
                    <w:spacing w:line="320" w:lineRule="atLeast"/>
                    <w:rPr>
                      <w:rFonts w:ascii="Arial" w:hAnsi="Arial" w:cs="Arial"/>
                      <w:sz w:val="20"/>
                      <w:szCs w:val="20"/>
                    </w:rPr>
                  </w:pPr>
                </w:p>
              </w:tc>
              <w:tc>
                <w:tcPr>
                  <w:tcW w:w="1080" w:type="dxa"/>
                </w:tcPr>
                <w:p w14:paraId="414BEED2" w14:textId="77777777" w:rsidR="005707D6" w:rsidRPr="005707D6" w:rsidRDefault="005707D6" w:rsidP="005C0012">
                  <w:pPr>
                    <w:spacing w:line="320" w:lineRule="atLeast"/>
                    <w:rPr>
                      <w:rFonts w:ascii="Arial" w:hAnsi="Arial" w:cs="Arial"/>
                      <w:sz w:val="20"/>
                      <w:szCs w:val="20"/>
                    </w:rPr>
                  </w:pPr>
                </w:p>
              </w:tc>
              <w:tc>
                <w:tcPr>
                  <w:tcW w:w="1412" w:type="dxa"/>
                </w:tcPr>
                <w:p w14:paraId="1915BCD1" w14:textId="77777777" w:rsidR="005707D6" w:rsidRPr="005707D6" w:rsidRDefault="005707D6" w:rsidP="005C0012">
                  <w:pPr>
                    <w:spacing w:line="320" w:lineRule="atLeast"/>
                    <w:rPr>
                      <w:rFonts w:ascii="Arial" w:hAnsi="Arial" w:cs="Arial"/>
                      <w:sz w:val="20"/>
                      <w:szCs w:val="20"/>
                    </w:rPr>
                  </w:pPr>
                </w:p>
              </w:tc>
            </w:tr>
            <w:tr w:rsidR="005707D6" w14:paraId="34F78D4B" w14:textId="77777777" w:rsidTr="005707D6">
              <w:tc>
                <w:tcPr>
                  <w:tcW w:w="1174" w:type="dxa"/>
                </w:tcPr>
                <w:p w14:paraId="06C5964C" w14:textId="75C86597"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90</w:t>
                  </w:r>
                </w:p>
              </w:tc>
              <w:tc>
                <w:tcPr>
                  <w:tcW w:w="1174" w:type="dxa"/>
                </w:tcPr>
                <w:p w14:paraId="65239DC6" w14:textId="77777777" w:rsidR="005707D6" w:rsidRPr="005707D6" w:rsidRDefault="005707D6" w:rsidP="005C0012">
                  <w:pPr>
                    <w:spacing w:line="320" w:lineRule="atLeast"/>
                    <w:rPr>
                      <w:rFonts w:ascii="Arial" w:hAnsi="Arial" w:cs="Arial"/>
                      <w:sz w:val="20"/>
                      <w:szCs w:val="20"/>
                    </w:rPr>
                  </w:pPr>
                </w:p>
              </w:tc>
              <w:tc>
                <w:tcPr>
                  <w:tcW w:w="1175" w:type="dxa"/>
                </w:tcPr>
                <w:p w14:paraId="2268AFAA" w14:textId="77777777" w:rsidR="005707D6" w:rsidRPr="005707D6" w:rsidRDefault="005707D6" w:rsidP="005C0012">
                  <w:pPr>
                    <w:spacing w:line="320" w:lineRule="atLeast"/>
                    <w:rPr>
                      <w:rFonts w:ascii="Arial" w:hAnsi="Arial" w:cs="Arial"/>
                      <w:sz w:val="20"/>
                      <w:szCs w:val="20"/>
                    </w:rPr>
                  </w:pPr>
                </w:p>
              </w:tc>
              <w:tc>
                <w:tcPr>
                  <w:tcW w:w="1175" w:type="dxa"/>
                </w:tcPr>
                <w:p w14:paraId="2527D477" w14:textId="77777777" w:rsidR="005707D6" w:rsidRPr="005707D6" w:rsidRDefault="005707D6" w:rsidP="005C0012">
                  <w:pPr>
                    <w:spacing w:line="320" w:lineRule="atLeast"/>
                    <w:rPr>
                      <w:rFonts w:ascii="Arial" w:hAnsi="Arial" w:cs="Arial"/>
                      <w:sz w:val="20"/>
                      <w:szCs w:val="20"/>
                    </w:rPr>
                  </w:pPr>
                </w:p>
              </w:tc>
              <w:tc>
                <w:tcPr>
                  <w:tcW w:w="1175" w:type="dxa"/>
                </w:tcPr>
                <w:p w14:paraId="040EAC8E" w14:textId="77777777" w:rsidR="005707D6" w:rsidRPr="005707D6" w:rsidRDefault="005707D6" w:rsidP="005C0012">
                  <w:pPr>
                    <w:spacing w:line="320" w:lineRule="atLeast"/>
                    <w:rPr>
                      <w:rFonts w:ascii="Arial" w:hAnsi="Arial" w:cs="Arial"/>
                      <w:sz w:val="20"/>
                      <w:szCs w:val="20"/>
                    </w:rPr>
                  </w:pPr>
                </w:p>
              </w:tc>
              <w:tc>
                <w:tcPr>
                  <w:tcW w:w="1033" w:type="dxa"/>
                </w:tcPr>
                <w:p w14:paraId="41FE7676" w14:textId="77777777" w:rsidR="005707D6" w:rsidRPr="005707D6" w:rsidRDefault="005707D6" w:rsidP="005C0012">
                  <w:pPr>
                    <w:spacing w:line="320" w:lineRule="atLeast"/>
                    <w:rPr>
                      <w:rFonts w:ascii="Arial" w:hAnsi="Arial" w:cs="Arial"/>
                      <w:sz w:val="20"/>
                      <w:szCs w:val="20"/>
                    </w:rPr>
                  </w:pPr>
                </w:p>
              </w:tc>
              <w:tc>
                <w:tcPr>
                  <w:tcW w:w="1080" w:type="dxa"/>
                </w:tcPr>
                <w:p w14:paraId="5A137385" w14:textId="77777777" w:rsidR="005707D6" w:rsidRPr="005707D6" w:rsidRDefault="005707D6" w:rsidP="005C0012">
                  <w:pPr>
                    <w:spacing w:line="320" w:lineRule="atLeast"/>
                    <w:rPr>
                      <w:rFonts w:ascii="Arial" w:hAnsi="Arial" w:cs="Arial"/>
                      <w:sz w:val="20"/>
                      <w:szCs w:val="20"/>
                    </w:rPr>
                  </w:pPr>
                </w:p>
              </w:tc>
              <w:tc>
                <w:tcPr>
                  <w:tcW w:w="1412" w:type="dxa"/>
                </w:tcPr>
                <w:p w14:paraId="37438950" w14:textId="77777777" w:rsidR="005707D6" w:rsidRPr="005707D6" w:rsidRDefault="005707D6" w:rsidP="005C0012">
                  <w:pPr>
                    <w:spacing w:line="320" w:lineRule="atLeast"/>
                    <w:rPr>
                      <w:rFonts w:ascii="Arial" w:hAnsi="Arial" w:cs="Arial"/>
                      <w:sz w:val="20"/>
                      <w:szCs w:val="20"/>
                    </w:rPr>
                  </w:pPr>
                </w:p>
              </w:tc>
            </w:tr>
            <w:tr w:rsidR="005707D6" w14:paraId="4E56DBC3" w14:textId="77777777" w:rsidTr="005707D6">
              <w:tc>
                <w:tcPr>
                  <w:tcW w:w="1174" w:type="dxa"/>
                </w:tcPr>
                <w:p w14:paraId="17F437D0" w14:textId="23EE48C5" w:rsidR="005707D6" w:rsidRPr="005707D6" w:rsidRDefault="005707D6" w:rsidP="005C0012">
                  <w:pPr>
                    <w:spacing w:line="320" w:lineRule="atLeast"/>
                    <w:rPr>
                      <w:rFonts w:ascii="Arial" w:hAnsi="Arial" w:cs="Arial"/>
                      <w:sz w:val="20"/>
                      <w:szCs w:val="20"/>
                    </w:rPr>
                  </w:pPr>
                  <w:r w:rsidRPr="005707D6">
                    <w:rPr>
                      <w:rFonts w:ascii="Arial" w:hAnsi="Arial" w:cs="Arial"/>
                      <w:sz w:val="20"/>
                      <w:szCs w:val="20"/>
                    </w:rPr>
                    <w:t>100</w:t>
                  </w:r>
                </w:p>
              </w:tc>
              <w:tc>
                <w:tcPr>
                  <w:tcW w:w="1174" w:type="dxa"/>
                </w:tcPr>
                <w:p w14:paraId="0F0DD792" w14:textId="77777777" w:rsidR="005707D6" w:rsidRPr="005707D6" w:rsidRDefault="005707D6" w:rsidP="005C0012">
                  <w:pPr>
                    <w:spacing w:line="320" w:lineRule="atLeast"/>
                    <w:rPr>
                      <w:rFonts w:ascii="Arial" w:hAnsi="Arial" w:cs="Arial"/>
                      <w:sz w:val="20"/>
                      <w:szCs w:val="20"/>
                    </w:rPr>
                  </w:pPr>
                </w:p>
              </w:tc>
              <w:tc>
                <w:tcPr>
                  <w:tcW w:w="1175" w:type="dxa"/>
                </w:tcPr>
                <w:p w14:paraId="2113A793" w14:textId="77777777" w:rsidR="005707D6" w:rsidRPr="005707D6" w:rsidRDefault="005707D6" w:rsidP="005C0012">
                  <w:pPr>
                    <w:spacing w:line="320" w:lineRule="atLeast"/>
                    <w:rPr>
                      <w:rFonts w:ascii="Arial" w:hAnsi="Arial" w:cs="Arial"/>
                      <w:sz w:val="20"/>
                      <w:szCs w:val="20"/>
                    </w:rPr>
                  </w:pPr>
                </w:p>
              </w:tc>
              <w:tc>
                <w:tcPr>
                  <w:tcW w:w="1175" w:type="dxa"/>
                </w:tcPr>
                <w:p w14:paraId="0A107A56" w14:textId="77777777" w:rsidR="005707D6" w:rsidRPr="005707D6" w:rsidRDefault="005707D6" w:rsidP="005C0012">
                  <w:pPr>
                    <w:spacing w:line="320" w:lineRule="atLeast"/>
                    <w:rPr>
                      <w:rFonts w:ascii="Arial" w:hAnsi="Arial" w:cs="Arial"/>
                      <w:sz w:val="20"/>
                      <w:szCs w:val="20"/>
                    </w:rPr>
                  </w:pPr>
                </w:p>
              </w:tc>
              <w:tc>
                <w:tcPr>
                  <w:tcW w:w="1175" w:type="dxa"/>
                </w:tcPr>
                <w:p w14:paraId="3531F71B" w14:textId="77777777" w:rsidR="005707D6" w:rsidRPr="005707D6" w:rsidRDefault="005707D6" w:rsidP="005C0012">
                  <w:pPr>
                    <w:spacing w:line="320" w:lineRule="atLeast"/>
                    <w:rPr>
                      <w:rFonts w:ascii="Arial" w:hAnsi="Arial" w:cs="Arial"/>
                      <w:sz w:val="20"/>
                      <w:szCs w:val="20"/>
                    </w:rPr>
                  </w:pPr>
                </w:p>
              </w:tc>
              <w:tc>
                <w:tcPr>
                  <w:tcW w:w="1033" w:type="dxa"/>
                </w:tcPr>
                <w:p w14:paraId="58E193AF" w14:textId="77777777" w:rsidR="005707D6" w:rsidRPr="005707D6" w:rsidRDefault="005707D6" w:rsidP="005C0012">
                  <w:pPr>
                    <w:spacing w:line="320" w:lineRule="atLeast"/>
                    <w:rPr>
                      <w:rFonts w:ascii="Arial" w:hAnsi="Arial" w:cs="Arial"/>
                      <w:sz w:val="20"/>
                      <w:szCs w:val="20"/>
                    </w:rPr>
                  </w:pPr>
                </w:p>
              </w:tc>
              <w:tc>
                <w:tcPr>
                  <w:tcW w:w="1080" w:type="dxa"/>
                </w:tcPr>
                <w:p w14:paraId="60EB8859" w14:textId="77777777" w:rsidR="005707D6" w:rsidRPr="005707D6" w:rsidRDefault="005707D6" w:rsidP="005C0012">
                  <w:pPr>
                    <w:spacing w:line="320" w:lineRule="atLeast"/>
                    <w:rPr>
                      <w:rFonts w:ascii="Arial" w:hAnsi="Arial" w:cs="Arial"/>
                      <w:sz w:val="20"/>
                      <w:szCs w:val="20"/>
                    </w:rPr>
                  </w:pPr>
                </w:p>
              </w:tc>
              <w:tc>
                <w:tcPr>
                  <w:tcW w:w="1412" w:type="dxa"/>
                </w:tcPr>
                <w:p w14:paraId="46DAAE20" w14:textId="77777777" w:rsidR="005707D6" w:rsidRPr="005707D6" w:rsidRDefault="005707D6" w:rsidP="005C0012">
                  <w:pPr>
                    <w:spacing w:line="320" w:lineRule="atLeast"/>
                    <w:rPr>
                      <w:rFonts w:ascii="Arial" w:hAnsi="Arial" w:cs="Arial"/>
                      <w:sz w:val="20"/>
                      <w:szCs w:val="20"/>
                    </w:rPr>
                  </w:pPr>
                </w:p>
              </w:tc>
            </w:tr>
          </w:tbl>
          <w:p w14:paraId="6D0FDA1E" w14:textId="77777777" w:rsidR="005707D6" w:rsidRDefault="005707D6" w:rsidP="005C0012">
            <w:pPr>
              <w:spacing w:line="320" w:lineRule="atLeast"/>
              <w:rPr>
                <w:rFonts w:ascii="Arial" w:hAnsi="Arial" w:cs="Arial"/>
                <w:b/>
                <w:sz w:val="20"/>
                <w:szCs w:val="20"/>
              </w:rPr>
            </w:pPr>
          </w:p>
        </w:tc>
      </w:tr>
      <w:tr w:rsidR="005C0012" w14:paraId="3E6BB6C1" w14:textId="77777777" w:rsidTr="00251D06">
        <w:tblPrEx>
          <w:tblBorders>
            <w:bottom w:val="none" w:sz="0" w:space="0" w:color="auto"/>
          </w:tblBorders>
        </w:tblPrEx>
        <w:trPr>
          <w:gridBefore w:val="1"/>
          <w:wBefore w:w="19" w:type="dxa"/>
        </w:trPr>
        <w:tc>
          <w:tcPr>
            <w:tcW w:w="9629" w:type="dxa"/>
            <w:gridSpan w:val="4"/>
          </w:tcPr>
          <w:p w14:paraId="50A4B073" w14:textId="77777777" w:rsidR="00DA042E" w:rsidRDefault="00DA042E" w:rsidP="005C0012">
            <w:pPr>
              <w:spacing w:line="320" w:lineRule="atLeast"/>
              <w:rPr>
                <w:rFonts w:ascii="Arial" w:hAnsi="Arial" w:cs="Arial"/>
                <w:b/>
                <w:sz w:val="20"/>
                <w:szCs w:val="20"/>
              </w:rPr>
            </w:pPr>
          </w:p>
          <w:p w14:paraId="7AE477B0" w14:textId="02A6E93A" w:rsidR="00E13361" w:rsidRDefault="00E81F3D" w:rsidP="005C0012">
            <w:pPr>
              <w:spacing w:line="320" w:lineRule="atLeast"/>
              <w:rPr>
                <w:rFonts w:ascii="Arial" w:hAnsi="Arial" w:cs="Arial"/>
                <w:b/>
                <w:sz w:val="20"/>
                <w:szCs w:val="20"/>
              </w:rPr>
            </w:pPr>
            <w:r>
              <w:rPr>
                <w:rFonts w:ascii="Arial" w:hAnsi="Arial" w:cs="Arial"/>
                <w:b/>
                <w:sz w:val="20"/>
                <w:szCs w:val="20"/>
              </w:rPr>
              <w:t>Move to P</w:t>
            </w:r>
            <w:r w:rsidR="00D5201F">
              <w:rPr>
                <w:rFonts w:ascii="Arial" w:hAnsi="Arial" w:cs="Arial"/>
                <w:b/>
                <w:sz w:val="20"/>
                <w:szCs w:val="20"/>
              </w:rPr>
              <w:t>ages</w:t>
            </w:r>
            <w:r w:rsidR="00764467" w:rsidRPr="009D713E">
              <w:rPr>
                <w:rFonts w:ascii="Arial" w:hAnsi="Arial" w:cs="Arial"/>
                <w:b/>
                <w:sz w:val="20"/>
                <w:szCs w:val="20"/>
              </w:rPr>
              <w:t xml:space="preserve"> </w:t>
            </w:r>
            <w:r w:rsidR="008B10E9">
              <w:rPr>
                <w:rFonts w:ascii="Arial" w:hAnsi="Arial" w:cs="Arial"/>
                <w:b/>
                <w:sz w:val="20"/>
                <w:szCs w:val="20"/>
              </w:rPr>
              <w:t>1.5</w:t>
            </w:r>
            <w:r w:rsidR="00893E4F">
              <w:rPr>
                <w:rFonts w:ascii="Arial" w:hAnsi="Arial" w:cs="Arial"/>
                <w:b/>
                <w:sz w:val="20"/>
                <w:szCs w:val="20"/>
              </w:rPr>
              <w:t xml:space="preserve"> </w:t>
            </w:r>
            <w:r w:rsidR="008B10E9">
              <w:rPr>
                <w:rFonts w:ascii="Arial" w:hAnsi="Arial" w:cs="Arial"/>
                <w:b/>
                <w:sz w:val="20"/>
                <w:szCs w:val="20"/>
              </w:rPr>
              <w:t>-</w:t>
            </w:r>
            <w:r w:rsidR="00893E4F">
              <w:rPr>
                <w:rFonts w:ascii="Arial" w:hAnsi="Arial" w:cs="Arial"/>
                <w:b/>
                <w:sz w:val="20"/>
                <w:szCs w:val="20"/>
              </w:rPr>
              <w:t xml:space="preserve"> </w:t>
            </w:r>
            <w:r w:rsidR="008B10E9">
              <w:rPr>
                <w:rFonts w:ascii="Arial" w:hAnsi="Arial" w:cs="Arial"/>
                <w:b/>
                <w:sz w:val="20"/>
                <w:szCs w:val="20"/>
              </w:rPr>
              <w:t>1.6</w:t>
            </w:r>
            <w:r w:rsidR="005C0012" w:rsidRPr="009D713E">
              <w:rPr>
                <w:rFonts w:ascii="Arial" w:hAnsi="Arial" w:cs="Arial"/>
                <w:b/>
                <w:sz w:val="20"/>
                <w:szCs w:val="20"/>
              </w:rPr>
              <w:t>.</w:t>
            </w:r>
            <w:r w:rsidR="00D5201F" w:rsidRPr="00E13361">
              <w:rPr>
                <w:rFonts w:ascii="Arial" w:hAnsi="Arial" w:cs="Arial"/>
                <w:b/>
                <w:sz w:val="20"/>
                <w:szCs w:val="20"/>
              </w:rPr>
              <w:t xml:space="preserve"> </w:t>
            </w:r>
          </w:p>
          <w:p w14:paraId="63B1DF44" w14:textId="076E06A3" w:rsidR="00D5201F" w:rsidRPr="00E13361" w:rsidRDefault="00404A60" w:rsidP="005C0012">
            <w:pPr>
              <w:spacing w:line="320" w:lineRule="atLeast"/>
              <w:rPr>
                <w:rFonts w:ascii="Arial" w:hAnsi="Arial" w:cs="Arial"/>
                <w:sz w:val="20"/>
                <w:szCs w:val="20"/>
              </w:rPr>
            </w:pPr>
            <w:r>
              <w:rPr>
                <w:rFonts w:ascii="Arial" w:hAnsi="Arial" w:cs="Arial"/>
                <w:sz w:val="20"/>
                <w:szCs w:val="20"/>
              </w:rPr>
              <w:t>Answer</w:t>
            </w:r>
            <w:r w:rsidR="00D5201F" w:rsidRPr="00E13361">
              <w:rPr>
                <w:rFonts w:ascii="Arial" w:hAnsi="Arial" w:cs="Arial"/>
                <w:sz w:val="20"/>
                <w:szCs w:val="20"/>
              </w:rPr>
              <w:t xml:space="preserve"> question</w:t>
            </w:r>
            <w:r w:rsidR="00E13361" w:rsidRPr="00E13361">
              <w:rPr>
                <w:rFonts w:ascii="Arial" w:hAnsi="Arial" w:cs="Arial"/>
                <w:sz w:val="20"/>
                <w:szCs w:val="20"/>
              </w:rPr>
              <w:t>s</w:t>
            </w:r>
            <w:r w:rsidR="00D5201F" w:rsidRPr="00E13361">
              <w:rPr>
                <w:rFonts w:ascii="Arial" w:hAnsi="Arial" w:cs="Arial"/>
                <w:sz w:val="20"/>
                <w:szCs w:val="20"/>
              </w:rPr>
              <w:t xml:space="preserve"> 1</w:t>
            </w:r>
            <w:r w:rsidR="00E13361" w:rsidRPr="00E13361">
              <w:rPr>
                <w:rFonts w:ascii="Arial" w:hAnsi="Arial" w:cs="Arial"/>
                <w:sz w:val="20"/>
                <w:szCs w:val="20"/>
              </w:rPr>
              <w:t xml:space="preserve"> and 2</w:t>
            </w:r>
            <w:r w:rsidR="00D5201F" w:rsidRPr="00E13361">
              <w:rPr>
                <w:rFonts w:ascii="Arial" w:hAnsi="Arial" w:cs="Arial"/>
                <w:sz w:val="20"/>
                <w:szCs w:val="20"/>
              </w:rPr>
              <w:t xml:space="preserve"> below and/or in your .</w:t>
            </w:r>
            <w:proofErr w:type="spellStart"/>
            <w:r w:rsidR="00D5201F" w:rsidRPr="00E13361">
              <w:rPr>
                <w:rFonts w:ascii="Arial" w:hAnsi="Arial" w:cs="Arial"/>
                <w:sz w:val="20"/>
                <w:szCs w:val="20"/>
              </w:rPr>
              <w:t>tns</w:t>
            </w:r>
            <w:proofErr w:type="spellEnd"/>
            <w:r w:rsidR="00D5201F" w:rsidRPr="00E13361">
              <w:rPr>
                <w:rFonts w:ascii="Arial" w:hAnsi="Arial" w:cs="Arial"/>
                <w:sz w:val="20"/>
                <w:szCs w:val="20"/>
              </w:rPr>
              <w:t xml:space="preserve"> file.</w:t>
            </w:r>
          </w:p>
          <w:p w14:paraId="04AAB55B" w14:textId="77777777" w:rsidR="00D5201F" w:rsidRDefault="00D5201F" w:rsidP="005C0012">
            <w:pPr>
              <w:spacing w:line="320" w:lineRule="atLeast"/>
              <w:rPr>
                <w:rFonts w:ascii="Arial" w:hAnsi="Arial" w:cs="Arial"/>
                <w:b/>
                <w:sz w:val="20"/>
                <w:szCs w:val="20"/>
              </w:rPr>
            </w:pPr>
          </w:p>
          <w:p w14:paraId="24CE8A2C" w14:textId="0FFD24F0" w:rsidR="00D5201F" w:rsidRDefault="008B10E9" w:rsidP="00D5201F">
            <w:pPr>
              <w:spacing w:line="320" w:lineRule="atLeast"/>
              <w:ind w:left="522" w:hanging="522"/>
              <w:rPr>
                <w:rFonts w:ascii="Arial" w:hAnsi="Arial" w:cs="Arial"/>
                <w:sz w:val="20"/>
                <w:szCs w:val="20"/>
              </w:rPr>
            </w:pPr>
            <w:r>
              <w:rPr>
                <w:rFonts w:ascii="Arial" w:hAnsi="Arial" w:cs="Arial"/>
                <w:sz w:val="20"/>
                <w:szCs w:val="20"/>
              </w:rPr>
              <w:t>Q1.</w:t>
            </w:r>
            <w:r>
              <w:rPr>
                <w:rFonts w:ascii="Arial" w:hAnsi="Arial" w:cs="Arial"/>
                <w:sz w:val="20"/>
                <w:szCs w:val="20"/>
              </w:rPr>
              <w:tab/>
              <w:t xml:space="preserve">How does the mass of the metal cube affect the time it takes for the metal and water to reach thermal equilibrium? </w:t>
            </w:r>
          </w:p>
          <w:p w14:paraId="3A488C0A" w14:textId="77777777" w:rsidR="007C6EC9" w:rsidRDefault="007C6EC9" w:rsidP="00D5201F">
            <w:pPr>
              <w:spacing w:line="320" w:lineRule="atLeast"/>
              <w:ind w:left="522" w:hanging="522"/>
              <w:rPr>
                <w:rFonts w:ascii="Arial" w:hAnsi="Arial" w:cs="Arial"/>
                <w:sz w:val="20"/>
                <w:szCs w:val="20"/>
              </w:rPr>
            </w:pPr>
          </w:p>
          <w:p w14:paraId="22978271" w14:textId="0331AB81" w:rsidR="00D5201F" w:rsidRDefault="00D5201F" w:rsidP="00D5201F">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r>
            <w:r w:rsidR="008B10E9">
              <w:rPr>
                <w:rFonts w:ascii="Arial" w:hAnsi="Arial" w:cs="Arial"/>
                <w:sz w:val="20"/>
                <w:szCs w:val="20"/>
              </w:rPr>
              <w:t>As the mass of the cube increases, the time it takes to reach equilibrium increases.</w:t>
            </w:r>
          </w:p>
          <w:p w14:paraId="2973F554" w14:textId="14224EB1" w:rsidR="00D5201F" w:rsidRDefault="00D5201F" w:rsidP="00D5201F">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r>
            <w:r w:rsidR="008B10E9">
              <w:rPr>
                <w:rFonts w:ascii="Arial" w:hAnsi="Arial" w:cs="Arial"/>
                <w:sz w:val="20"/>
                <w:szCs w:val="20"/>
              </w:rPr>
              <w:t>As the mass of the cube increases, the time it takes to reach equilibrium decreases.</w:t>
            </w:r>
          </w:p>
          <w:p w14:paraId="60976DE8" w14:textId="792266AA" w:rsidR="00D5201F" w:rsidRDefault="00D5201F" w:rsidP="00D5201F">
            <w:pPr>
              <w:spacing w:line="320" w:lineRule="atLeast"/>
              <w:ind w:left="882"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mass </w:t>
            </w:r>
            <w:r w:rsidR="008B10E9">
              <w:rPr>
                <w:rFonts w:ascii="Arial" w:hAnsi="Arial" w:cs="Arial"/>
                <w:sz w:val="20"/>
                <w:szCs w:val="20"/>
              </w:rPr>
              <w:t>of the cube is unrelated to the time it takes to reach equilibrium.</w:t>
            </w:r>
          </w:p>
          <w:p w14:paraId="5C046897" w14:textId="77777777" w:rsidR="00D5201F" w:rsidRDefault="00D5201F" w:rsidP="005C0012">
            <w:pPr>
              <w:spacing w:line="320" w:lineRule="atLeast"/>
              <w:rPr>
                <w:rFonts w:ascii="Arial" w:hAnsi="Arial" w:cs="Arial"/>
                <w:sz w:val="20"/>
                <w:szCs w:val="20"/>
              </w:rPr>
            </w:pPr>
          </w:p>
          <w:p w14:paraId="7F527E84" w14:textId="2F52DD17" w:rsidR="00D5201F" w:rsidRPr="00D5201F" w:rsidRDefault="00D5201F" w:rsidP="00D5201F">
            <w:pPr>
              <w:spacing w:line="320" w:lineRule="atLeast"/>
              <w:ind w:left="522" w:hanging="522"/>
              <w:rPr>
                <w:rFonts w:ascii="Arial" w:hAnsi="Arial" w:cs="Arial"/>
                <w:sz w:val="20"/>
                <w:szCs w:val="20"/>
              </w:rPr>
            </w:pPr>
            <w:r>
              <w:rPr>
                <w:rFonts w:ascii="Arial" w:hAnsi="Arial" w:cs="Arial"/>
                <w:sz w:val="20"/>
                <w:szCs w:val="20"/>
              </w:rPr>
              <w:t>Q2.</w:t>
            </w:r>
            <w:r>
              <w:rPr>
                <w:rFonts w:ascii="Arial" w:hAnsi="Arial" w:cs="Arial"/>
                <w:sz w:val="20"/>
                <w:szCs w:val="20"/>
              </w:rPr>
              <w:tab/>
            </w:r>
            <w:r w:rsidR="008B10E9">
              <w:rPr>
                <w:rFonts w:ascii="Arial" w:hAnsi="Arial" w:cs="Arial"/>
                <w:sz w:val="20"/>
                <w:szCs w:val="20"/>
              </w:rPr>
              <w:t xml:space="preserve">Calculate the change in temperature </w:t>
            </w:r>
            <w:r w:rsidR="00564DA6">
              <w:rPr>
                <w:rFonts w:ascii="Arial" w:hAnsi="Arial" w:cs="Arial"/>
                <w:sz w:val="20"/>
                <w:szCs w:val="20"/>
              </w:rPr>
              <w:t>of the metal and water for each mass in the table. How does the change in temperature of the water compare with the change in temperature of the metal? (Note that a negative temperature change means that the object decreased in temperature.)</w:t>
            </w:r>
          </w:p>
          <w:p w14:paraId="170B9B15" w14:textId="77777777" w:rsidR="00D5201F" w:rsidRDefault="00D5201F" w:rsidP="005C0012">
            <w:pPr>
              <w:spacing w:line="320" w:lineRule="atLeast"/>
              <w:rPr>
                <w:rFonts w:ascii="Arial" w:hAnsi="Arial" w:cs="Arial"/>
                <w:sz w:val="20"/>
                <w:szCs w:val="20"/>
              </w:rPr>
            </w:pPr>
          </w:p>
          <w:p w14:paraId="60D09AA8" w14:textId="77777777" w:rsidR="003469A5" w:rsidRDefault="003469A5" w:rsidP="005C0012">
            <w:pPr>
              <w:spacing w:line="320" w:lineRule="atLeast"/>
              <w:rPr>
                <w:rFonts w:ascii="Arial" w:hAnsi="Arial" w:cs="Arial"/>
                <w:sz w:val="20"/>
                <w:szCs w:val="20"/>
              </w:rPr>
            </w:pPr>
          </w:p>
          <w:p w14:paraId="4DF2F75B" w14:textId="77777777" w:rsidR="002515F3" w:rsidRDefault="002515F3" w:rsidP="005C0012">
            <w:pPr>
              <w:spacing w:line="320" w:lineRule="atLeast"/>
              <w:rPr>
                <w:rFonts w:ascii="Arial" w:hAnsi="Arial" w:cs="Arial"/>
                <w:sz w:val="20"/>
                <w:szCs w:val="20"/>
              </w:rPr>
            </w:pPr>
          </w:p>
          <w:p w14:paraId="16CB37B4" w14:textId="77777777" w:rsidR="00F81414" w:rsidRDefault="00F81414" w:rsidP="005C0012">
            <w:pPr>
              <w:spacing w:line="320" w:lineRule="atLeast"/>
              <w:rPr>
                <w:rFonts w:ascii="Arial" w:hAnsi="Arial" w:cs="Arial"/>
                <w:sz w:val="20"/>
                <w:szCs w:val="20"/>
              </w:rPr>
            </w:pPr>
          </w:p>
          <w:p w14:paraId="7D0831CE" w14:textId="77777777" w:rsidR="004F4DAF" w:rsidRDefault="004F4DAF" w:rsidP="00EF764F">
            <w:pPr>
              <w:spacing w:line="320" w:lineRule="atLeast"/>
              <w:ind w:left="522" w:hanging="522"/>
              <w:rPr>
                <w:rFonts w:ascii="Arial" w:hAnsi="Arial" w:cs="Arial"/>
                <w:sz w:val="20"/>
                <w:szCs w:val="20"/>
              </w:rPr>
            </w:pPr>
          </w:p>
        </w:tc>
      </w:tr>
      <w:tr w:rsidR="001510ED" w14:paraId="5F16E2E3" w14:textId="223C434A" w:rsidTr="00251D06">
        <w:tblPrEx>
          <w:tblBorders>
            <w:bottom w:val="none" w:sz="0" w:space="0" w:color="auto"/>
          </w:tblBorders>
        </w:tblPrEx>
        <w:trPr>
          <w:gridBefore w:val="1"/>
          <w:wBefore w:w="19" w:type="dxa"/>
        </w:trPr>
        <w:tc>
          <w:tcPr>
            <w:tcW w:w="6479" w:type="dxa"/>
            <w:gridSpan w:val="2"/>
          </w:tcPr>
          <w:p w14:paraId="01638AA9" w14:textId="09D0A226" w:rsidR="00126290" w:rsidRPr="00126290" w:rsidRDefault="00126290" w:rsidP="001510ED">
            <w:pPr>
              <w:spacing w:line="320" w:lineRule="atLeast"/>
              <w:ind w:left="522" w:right="-109" w:hanging="522"/>
              <w:rPr>
                <w:rFonts w:ascii="Arial" w:hAnsi="Arial" w:cs="Arial"/>
                <w:b/>
                <w:sz w:val="20"/>
                <w:szCs w:val="20"/>
              </w:rPr>
            </w:pPr>
            <w:r w:rsidRPr="00126290">
              <w:rPr>
                <w:rFonts w:ascii="Arial" w:hAnsi="Arial" w:cs="Arial"/>
                <w:b/>
                <w:sz w:val="20"/>
                <w:szCs w:val="20"/>
              </w:rPr>
              <w:lastRenderedPageBreak/>
              <w:t>Move to Page</w:t>
            </w:r>
            <w:r w:rsidR="00251C9A">
              <w:rPr>
                <w:rFonts w:ascii="Arial" w:hAnsi="Arial" w:cs="Arial"/>
                <w:b/>
                <w:sz w:val="20"/>
                <w:szCs w:val="20"/>
              </w:rPr>
              <w:t>s</w:t>
            </w:r>
            <w:r w:rsidRPr="00126290">
              <w:rPr>
                <w:rFonts w:ascii="Arial" w:hAnsi="Arial" w:cs="Arial"/>
                <w:b/>
                <w:sz w:val="20"/>
                <w:szCs w:val="20"/>
              </w:rPr>
              <w:t xml:space="preserve"> 2.1</w:t>
            </w:r>
            <w:r w:rsidR="00522F57">
              <w:rPr>
                <w:rFonts w:ascii="Arial" w:hAnsi="Arial" w:cs="Arial"/>
                <w:b/>
                <w:sz w:val="20"/>
                <w:szCs w:val="20"/>
              </w:rPr>
              <w:t xml:space="preserve"> </w:t>
            </w:r>
            <w:r w:rsidR="00251C9A">
              <w:rPr>
                <w:rFonts w:ascii="Arial" w:hAnsi="Arial" w:cs="Arial"/>
                <w:b/>
                <w:sz w:val="20"/>
                <w:szCs w:val="20"/>
              </w:rPr>
              <w:t>-</w:t>
            </w:r>
            <w:r w:rsidR="00522F57">
              <w:rPr>
                <w:rFonts w:ascii="Arial" w:hAnsi="Arial" w:cs="Arial"/>
                <w:b/>
                <w:sz w:val="20"/>
                <w:szCs w:val="20"/>
              </w:rPr>
              <w:t xml:space="preserve"> </w:t>
            </w:r>
            <w:r w:rsidR="00251C9A">
              <w:rPr>
                <w:rFonts w:ascii="Arial" w:hAnsi="Arial" w:cs="Arial"/>
                <w:b/>
                <w:sz w:val="20"/>
                <w:szCs w:val="20"/>
              </w:rPr>
              <w:t>2.2</w:t>
            </w:r>
            <w:r w:rsidRPr="00126290">
              <w:rPr>
                <w:rFonts w:ascii="Arial" w:hAnsi="Arial" w:cs="Arial"/>
                <w:b/>
                <w:sz w:val="20"/>
                <w:szCs w:val="20"/>
              </w:rPr>
              <w:t>.</w:t>
            </w:r>
          </w:p>
          <w:p w14:paraId="1456C8CB" w14:textId="26633736" w:rsidR="001510ED" w:rsidRDefault="00126290" w:rsidP="00126290">
            <w:pPr>
              <w:spacing w:line="320" w:lineRule="atLeast"/>
              <w:ind w:left="341" w:right="-109" w:hanging="341"/>
              <w:rPr>
                <w:rFonts w:ascii="Arial" w:hAnsi="Arial" w:cs="Arial"/>
                <w:sz w:val="20"/>
                <w:szCs w:val="20"/>
              </w:rPr>
            </w:pPr>
            <w:r>
              <w:rPr>
                <w:rFonts w:ascii="Arial" w:hAnsi="Arial" w:cs="Arial"/>
                <w:sz w:val="20"/>
                <w:szCs w:val="20"/>
              </w:rPr>
              <w:t>5</w:t>
            </w:r>
            <w:r w:rsidR="001510ED">
              <w:rPr>
                <w:rFonts w:ascii="Arial" w:hAnsi="Arial" w:cs="Arial"/>
                <w:sz w:val="20"/>
                <w:szCs w:val="20"/>
              </w:rPr>
              <w:t xml:space="preserve">.   </w:t>
            </w:r>
            <w:r w:rsidR="00251C9A" w:rsidRPr="00251C9A">
              <w:rPr>
                <w:rFonts w:ascii="Arial" w:hAnsi="Arial" w:cs="Arial"/>
                <w:sz w:val="20"/>
                <w:szCs w:val="20"/>
              </w:rPr>
              <w:t xml:space="preserve">Read the information on pages 2.1 and 2.2. </w:t>
            </w:r>
            <w:r w:rsidR="00F33012">
              <w:rPr>
                <w:rFonts w:ascii="Arial" w:hAnsi="Arial" w:cs="Arial"/>
                <w:sz w:val="20"/>
                <w:szCs w:val="20"/>
              </w:rPr>
              <w:t xml:space="preserve">The heat </w:t>
            </w:r>
            <w:r w:rsidR="003D4084">
              <w:rPr>
                <w:rFonts w:ascii="Arial" w:hAnsi="Arial" w:cs="Arial"/>
                <w:sz w:val="20"/>
                <w:szCs w:val="20"/>
              </w:rPr>
              <w:t>energy gained or lost by</w:t>
            </w:r>
            <w:r w:rsidR="00F33012">
              <w:rPr>
                <w:rFonts w:ascii="Arial" w:hAnsi="Arial" w:cs="Arial"/>
                <w:sz w:val="20"/>
                <w:szCs w:val="20"/>
              </w:rPr>
              <w:t xml:space="preserve"> an object is given by the following equation:</w:t>
            </w:r>
          </w:p>
          <w:p w14:paraId="23E932EB" w14:textId="1D0CDCCB" w:rsidR="00522F57" w:rsidRPr="00522F57" w:rsidRDefault="00522F57" w:rsidP="00FA71E6">
            <w:pPr>
              <w:spacing w:line="320" w:lineRule="atLeast"/>
              <w:ind w:left="341" w:right="-109"/>
              <w:rPr>
                <w:rFonts w:ascii="Arial" w:hAnsi="Arial" w:cs="Arial"/>
                <w:i/>
                <w:sz w:val="20"/>
                <w:szCs w:val="20"/>
              </w:rPr>
            </w:pPr>
            <w:r>
              <w:rPr>
                <w:rFonts w:ascii="Arial" w:hAnsi="Arial" w:cs="Arial"/>
                <w:sz w:val="20"/>
                <w:szCs w:val="20"/>
              </w:rPr>
              <w:t xml:space="preserve">             </w:t>
            </w:r>
            <w:r w:rsidRPr="00522F57">
              <w:rPr>
                <w:rFonts w:ascii="Arial" w:hAnsi="Arial" w:cs="Arial"/>
                <w:i/>
                <w:sz w:val="20"/>
                <w:szCs w:val="20"/>
              </w:rPr>
              <w:t>ΔQ = mass * Specific Heat * ΔT</w:t>
            </w:r>
          </w:p>
          <w:p w14:paraId="1132415D" w14:textId="78466A17" w:rsidR="00FA71E6" w:rsidRPr="00251C9A" w:rsidRDefault="00FA71E6" w:rsidP="00FA71E6">
            <w:pPr>
              <w:spacing w:line="320" w:lineRule="atLeast"/>
              <w:ind w:left="341" w:right="-109"/>
              <w:rPr>
                <w:rFonts w:ascii="Arial" w:hAnsi="Arial" w:cs="Arial"/>
                <w:sz w:val="20"/>
                <w:szCs w:val="20"/>
              </w:rPr>
            </w:pPr>
            <w:proofErr w:type="gramStart"/>
            <w:r>
              <w:rPr>
                <w:rFonts w:ascii="Arial" w:hAnsi="Arial" w:cs="Arial"/>
                <w:sz w:val="20"/>
                <w:szCs w:val="20"/>
              </w:rPr>
              <w:t>where</w:t>
            </w:r>
            <w:proofErr w:type="gramEnd"/>
            <w:r>
              <w:rPr>
                <w:rFonts w:ascii="Arial" w:hAnsi="Arial" w:cs="Arial"/>
                <w:sz w:val="20"/>
                <w:szCs w:val="20"/>
              </w:rPr>
              <w:t xml:space="preserve"> </w:t>
            </w:r>
            <w:r w:rsidRPr="00FA71E6">
              <w:rPr>
                <w:rFonts w:ascii="Arial" w:hAnsi="Arial" w:cs="Arial"/>
                <w:i/>
                <w:sz w:val="20"/>
                <w:szCs w:val="20"/>
              </w:rPr>
              <w:t>ΔQ</w:t>
            </w:r>
            <w:r>
              <w:rPr>
                <w:rFonts w:ascii="Arial" w:hAnsi="Arial" w:cs="Arial"/>
                <w:sz w:val="20"/>
                <w:szCs w:val="20"/>
              </w:rPr>
              <w:t xml:space="preserve"> is heat energy </w:t>
            </w:r>
            <w:r w:rsidR="003D4084">
              <w:rPr>
                <w:rFonts w:ascii="Arial" w:hAnsi="Arial" w:cs="Arial"/>
                <w:sz w:val="20"/>
                <w:szCs w:val="20"/>
              </w:rPr>
              <w:t>gained or lost by the</w:t>
            </w:r>
            <w:r>
              <w:rPr>
                <w:rFonts w:ascii="Arial" w:hAnsi="Arial" w:cs="Arial"/>
                <w:sz w:val="20"/>
                <w:szCs w:val="20"/>
              </w:rPr>
              <w:t xml:space="preserve"> object and </w:t>
            </w:r>
            <w:r w:rsidRPr="00FA71E6">
              <w:rPr>
                <w:rFonts w:ascii="Arial" w:hAnsi="Arial" w:cs="Arial"/>
                <w:i/>
                <w:sz w:val="20"/>
                <w:szCs w:val="20"/>
              </w:rPr>
              <w:t>ΔT</w:t>
            </w:r>
            <w:r>
              <w:rPr>
                <w:rFonts w:ascii="Arial" w:hAnsi="Arial" w:cs="Arial"/>
                <w:sz w:val="20"/>
                <w:szCs w:val="20"/>
              </w:rPr>
              <w:t xml:space="preserve"> is the change in temperature of the object.</w:t>
            </w:r>
          </w:p>
          <w:p w14:paraId="6061D5AE" w14:textId="77777777" w:rsidR="001E1BF5" w:rsidRDefault="001E1BF5" w:rsidP="00126290">
            <w:pPr>
              <w:spacing w:line="320" w:lineRule="atLeast"/>
              <w:ind w:left="341" w:right="-109" w:hanging="341"/>
              <w:rPr>
                <w:rFonts w:ascii="Arial" w:hAnsi="Arial" w:cs="Arial"/>
                <w:sz w:val="20"/>
                <w:szCs w:val="20"/>
              </w:rPr>
            </w:pPr>
          </w:p>
          <w:p w14:paraId="268FD47E" w14:textId="73B9F39E" w:rsidR="00FA71E6" w:rsidRDefault="00FA71E6" w:rsidP="00FA71E6">
            <w:pPr>
              <w:spacing w:line="320" w:lineRule="atLeast"/>
              <w:ind w:left="341" w:right="-109" w:hanging="341"/>
              <w:rPr>
                <w:rFonts w:ascii="Arial" w:hAnsi="Arial" w:cs="Arial"/>
                <w:sz w:val="20"/>
                <w:szCs w:val="20"/>
              </w:rPr>
            </w:pPr>
            <w:r>
              <w:rPr>
                <w:rFonts w:ascii="Arial" w:hAnsi="Arial" w:cs="Arial"/>
                <w:sz w:val="20"/>
                <w:szCs w:val="20"/>
              </w:rPr>
              <w:t xml:space="preserve">6.   Calculate the heat energy gained </w:t>
            </w:r>
            <w:r w:rsidR="003D4084">
              <w:rPr>
                <w:rFonts w:ascii="Arial" w:hAnsi="Arial" w:cs="Arial"/>
                <w:sz w:val="20"/>
                <w:szCs w:val="20"/>
              </w:rPr>
              <w:t>or lost by the brass cube and water masses given in the table. (You will need to use some of the data from the first table you completed earlier.)</w:t>
            </w:r>
          </w:p>
          <w:p w14:paraId="1A9EF482" w14:textId="03E5CDDA" w:rsidR="001E1BF5" w:rsidRDefault="001E1BF5" w:rsidP="001E1BF5">
            <w:pPr>
              <w:spacing w:line="320" w:lineRule="atLeast"/>
              <w:ind w:left="341" w:right="-109"/>
              <w:rPr>
                <w:rFonts w:ascii="Arial" w:hAnsi="Arial" w:cs="Arial"/>
                <w:sz w:val="20"/>
                <w:szCs w:val="20"/>
              </w:rPr>
            </w:pPr>
          </w:p>
        </w:tc>
        <w:tc>
          <w:tcPr>
            <w:tcW w:w="3150" w:type="dxa"/>
            <w:gridSpan w:val="2"/>
          </w:tcPr>
          <w:p w14:paraId="3CEAFFFC" w14:textId="65DE32C3" w:rsidR="001510ED" w:rsidRDefault="001510ED" w:rsidP="001510ED">
            <w:pPr>
              <w:spacing w:line="320" w:lineRule="atLeast"/>
              <w:ind w:left="360" w:hanging="360"/>
              <w:rPr>
                <w:rFonts w:ascii="Arial" w:hAnsi="Arial" w:cs="Arial"/>
                <w:noProof/>
                <w:sz w:val="20"/>
                <w:szCs w:val="20"/>
              </w:rPr>
            </w:pPr>
          </w:p>
          <w:p w14:paraId="1E6B28DC" w14:textId="38FE8E14" w:rsidR="001510ED" w:rsidRDefault="0005275F" w:rsidP="001510ED">
            <w:pPr>
              <w:spacing w:line="320" w:lineRule="atLeast"/>
              <w:ind w:left="360" w:hanging="360"/>
              <w:rPr>
                <w:rFonts w:ascii="Arial" w:hAnsi="Arial" w:cs="Arial"/>
                <w:noProof/>
                <w:sz w:val="20"/>
                <w:szCs w:val="20"/>
              </w:rPr>
            </w:pPr>
            <w:r w:rsidRPr="0005275F">
              <w:rPr>
                <w:rFonts w:ascii="Arial" w:hAnsi="Arial" w:cs="Arial"/>
                <w:noProof/>
                <w:sz w:val="20"/>
                <w:szCs w:val="20"/>
              </w:rPr>
              <w:drawing>
                <wp:inline distT="0" distB="0" distL="0" distR="0" wp14:anchorId="189D6D62" wp14:editId="0BE418A4">
                  <wp:extent cx="1823086" cy="13716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31182" cy="1377691"/>
                          </a:xfrm>
                          <a:prstGeom prst="rect">
                            <a:avLst/>
                          </a:prstGeom>
                        </pic:spPr>
                      </pic:pic>
                    </a:graphicData>
                  </a:graphic>
                </wp:inline>
              </w:drawing>
            </w:r>
          </w:p>
          <w:p w14:paraId="100B5040" w14:textId="2216E23D" w:rsidR="001510ED" w:rsidRDefault="001510ED" w:rsidP="001510ED">
            <w:pPr>
              <w:spacing w:line="320" w:lineRule="atLeast"/>
              <w:ind w:left="360" w:hanging="360"/>
              <w:rPr>
                <w:rFonts w:ascii="Arial" w:hAnsi="Arial" w:cs="Arial"/>
                <w:noProof/>
                <w:sz w:val="20"/>
                <w:szCs w:val="20"/>
              </w:rPr>
            </w:pPr>
          </w:p>
          <w:p w14:paraId="7CEE24E0" w14:textId="77777777" w:rsidR="001510ED" w:rsidRDefault="001510ED"/>
        </w:tc>
      </w:tr>
      <w:tr w:rsidR="00893AE5" w14:paraId="1E0BBBA1" w14:textId="77777777" w:rsidTr="00251D06">
        <w:tblPrEx>
          <w:tblBorders>
            <w:bottom w:val="none" w:sz="0" w:space="0" w:color="auto"/>
          </w:tblBorders>
        </w:tblPrEx>
        <w:tc>
          <w:tcPr>
            <w:tcW w:w="6479" w:type="dxa"/>
            <w:gridSpan w:val="2"/>
          </w:tcPr>
          <w:p w14:paraId="0D24BC1A" w14:textId="77777777" w:rsidR="00F81414" w:rsidRDefault="00F81414" w:rsidP="001510ED">
            <w:pPr>
              <w:spacing w:line="320" w:lineRule="atLeast"/>
              <w:ind w:left="522" w:right="-109" w:hanging="522"/>
              <w:rPr>
                <w:rFonts w:ascii="Arial" w:hAnsi="Arial" w:cs="Arial"/>
                <w:b/>
                <w:sz w:val="20"/>
                <w:szCs w:val="20"/>
              </w:rPr>
            </w:pPr>
          </w:p>
          <w:p w14:paraId="10427740" w14:textId="60E58127" w:rsidR="00893AE5" w:rsidRDefault="00371D77" w:rsidP="001510ED">
            <w:pPr>
              <w:spacing w:line="320" w:lineRule="atLeast"/>
              <w:ind w:left="522" w:right="-109" w:hanging="522"/>
              <w:rPr>
                <w:rFonts w:ascii="Arial" w:hAnsi="Arial" w:cs="Arial"/>
                <w:b/>
                <w:sz w:val="20"/>
                <w:szCs w:val="20"/>
              </w:rPr>
            </w:pPr>
            <w:r>
              <w:rPr>
                <w:rFonts w:ascii="Arial" w:hAnsi="Arial" w:cs="Arial"/>
                <w:b/>
                <w:sz w:val="20"/>
                <w:szCs w:val="20"/>
              </w:rPr>
              <w:t>Metal: __________________</w:t>
            </w:r>
          </w:p>
          <w:p w14:paraId="4BAD66D3" w14:textId="77777777" w:rsidR="00371D77" w:rsidRPr="00126290" w:rsidRDefault="00371D77" w:rsidP="001510ED">
            <w:pPr>
              <w:spacing w:line="320" w:lineRule="atLeast"/>
              <w:ind w:left="522" w:right="-109" w:hanging="522"/>
              <w:rPr>
                <w:rFonts w:ascii="Arial" w:hAnsi="Arial" w:cs="Arial"/>
                <w:b/>
                <w:sz w:val="20"/>
                <w:szCs w:val="20"/>
              </w:rPr>
            </w:pPr>
          </w:p>
        </w:tc>
        <w:tc>
          <w:tcPr>
            <w:tcW w:w="3169" w:type="dxa"/>
            <w:gridSpan w:val="3"/>
          </w:tcPr>
          <w:p w14:paraId="564E89DD" w14:textId="77777777" w:rsidR="00893AE5" w:rsidRDefault="00893AE5" w:rsidP="001510ED">
            <w:pPr>
              <w:spacing w:line="320" w:lineRule="atLeast"/>
              <w:ind w:left="360" w:hanging="360"/>
              <w:rPr>
                <w:rFonts w:ascii="Arial" w:hAnsi="Arial" w:cs="Arial"/>
                <w:noProof/>
                <w:sz w:val="20"/>
                <w:szCs w:val="20"/>
              </w:rPr>
            </w:pPr>
          </w:p>
        </w:tc>
      </w:tr>
      <w:tr w:rsidR="003D4084" w14:paraId="7FB6C331" w14:textId="77777777" w:rsidTr="00251D06">
        <w:tblPrEx>
          <w:tblBorders>
            <w:bottom w:val="none" w:sz="0" w:space="0" w:color="auto"/>
          </w:tblBorders>
        </w:tblPrEx>
        <w:tc>
          <w:tcPr>
            <w:tcW w:w="9648" w:type="dxa"/>
            <w:gridSpan w:val="5"/>
          </w:tcPr>
          <w:p w14:paraId="5550DE67" w14:textId="77777777" w:rsidR="00F81414" w:rsidRDefault="00F81414"/>
          <w:tbl>
            <w:tblPr>
              <w:tblStyle w:val="TableGrid"/>
              <w:tblW w:w="8635" w:type="dxa"/>
              <w:tblLayout w:type="fixed"/>
              <w:tblLook w:val="04A0" w:firstRow="1" w:lastRow="0" w:firstColumn="1" w:lastColumn="0" w:noHBand="0" w:noVBand="1"/>
            </w:tblPr>
            <w:tblGrid>
              <w:gridCol w:w="781"/>
              <w:gridCol w:w="1014"/>
              <w:gridCol w:w="1080"/>
              <w:gridCol w:w="1080"/>
              <w:gridCol w:w="990"/>
              <w:gridCol w:w="1080"/>
              <w:gridCol w:w="1350"/>
              <w:gridCol w:w="1260"/>
            </w:tblGrid>
            <w:tr w:rsidR="003D4084" w14:paraId="748F6D75" w14:textId="77777777" w:rsidTr="008D2C73">
              <w:tc>
                <w:tcPr>
                  <w:tcW w:w="781" w:type="dxa"/>
                </w:tcPr>
                <w:p w14:paraId="3D0FA503" w14:textId="77777777" w:rsidR="003D4084" w:rsidRDefault="003D4084" w:rsidP="00893AE5">
                  <w:pPr>
                    <w:spacing w:line="320" w:lineRule="atLeast"/>
                    <w:ind w:right="-109"/>
                    <w:rPr>
                      <w:rFonts w:ascii="Arial" w:hAnsi="Arial" w:cs="Arial"/>
                      <w:b/>
                      <w:sz w:val="20"/>
                      <w:szCs w:val="20"/>
                    </w:rPr>
                  </w:pPr>
                  <w:r w:rsidRPr="005707D6">
                    <w:rPr>
                      <w:rFonts w:ascii="Arial" w:hAnsi="Arial" w:cs="Arial"/>
                      <w:sz w:val="20"/>
                      <w:szCs w:val="20"/>
                    </w:rPr>
                    <w:t>Metal Mass (g)</w:t>
                  </w:r>
                </w:p>
              </w:tc>
              <w:tc>
                <w:tcPr>
                  <w:tcW w:w="1014" w:type="dxa"/>
                </w:tcPr>
                <w:p w14:paraId="1C3A42BA" w14:textId="77777777" w:rsidR="003D4084" w:rsidRDefault="003D4084" w:rsidP="00893AE5">
                  <w:pPr>
                    <w:spacing w:line="320" w:lineRule="atLeast"/>
                    <w:ind w:right="-109"/>
                    <w:rPr>
                      <w:rFonts w:ascii="Arial" w:hAnsi="Arial" w:cs="Arial"/>
                      <w:b/>
                      <w:sz w:val="20"/>
                      <w:szCs w:val="20"/>
                    </w:rPr>
                  </w:pPr>
                  <w:r>
                    <w:rPr>
                      <w:rFonts w:ascii="Arial" w:hAnsi="Arial" w:cs="Arial"/>
                      <w:sz w:val="20"/>
                      <w:szCs w:val="20"/>
                    </w:rPr>
                    <w:t>Specific Heat of Metal (J/g</w:t>
                  </w:r>
                  <w:r w:rsidRPr="005707D6">
                    <w:rPr>
                      <w:rFonts w:ascii="Arial" w:hAnsi="Arial" w:cs="Arial"/>
                      <w:sz w:val="20"/>
                      <w:szCs w:val="20"/>
                    </w:rPr>
                    <w:sym w:font="Symbol" w:char="F0B0"/>
                  </w:r>
                  <w:r w:rsidRPr="005707D6">
                    <w:rPr>
                      <w:rFonts w:ascii="Arial" w:hAnsi="Arial" w:cs="Arial"/>
                      <w:sz w:val="20"/>
                      <w:szCs w:val="20"/>
                    </w:rPr>
                    <w:t>C</w:t>
                  </w:r>
                  <w:r>
                    <w:rPr>
                      <w:rFonts w:ascii="Arial" w:hAnsi="Arial" w:cs="Arial"/>
                      <w:sz w:val="20"/>
                      <w:szCs w:val="20"/>
                    </w:rPr>
                    <w:t>)</w:t>
                  </w:r>
                </w:p>
              </w:tc>
              <w:tc>
                <w:tcPr>
                  <w:tcW w:w="1080" w:type="dxa"/>
                </w:tcPr>
                <w:p w14:paraId="021E9CDC" w14:textId="77777777" w:rsidR="003D4084" w:rsidRDefault="003D4084" w:rsidP="00893AE5">
                  <w:pPr>
                    <w:spacing w:line="320" w:lineRule="atLeast"/>
                    <w:ind w:right="-109"/>
                    <w:rPr>
                      <w:rFonts w:ascii="Arial" w:hAnsi="Arial" w:cs="Arial"/>
                      <w:b/>
                      <w:sz w:val="20"/>
                      <w:szCs w:val="20"/>
                    </w:rPr>
                  </w:pPr>
                  <w:r w:rsidRPr="005707D6">
                    <w:rPr>
                      <w:rFonts w:ascii="Arial" w:hAnsi="Arial" w:cs="Arial"/>
                      <w:sz w:val="20"/>
                      <w:szCs w:val="20"/>
                    </w:rPr>
                    <w:t xml:space="preserve">Metal </w:t>
                  </w:r>
                  <w:r w:rsidRPr="005707D6">
                    <w:rPr>
                      <w:rFonts w:ascii="Arial" w:hAnsi="Arial" w:cs="Arial"/>
                      <w:sz w:val="20"/>
                      <w:szCs w:val="20"/>
                    </w:rPr>
                    <w:br/>
                    <w:t>Change in Temp (</w:t>
                  </w:r>
                  <w:r w:rsidRPr="005707D6">
                    <w:rPr>
                      <w:rFonts w:ascii="Arial" w:hAnsi="Arial" w:cs="Arial"/>
                      <w:sz w:val="20"/>
                      <w:szCs w:val="20"/>
                    </w:rPr>
                    <w:sym w:font="Symbol" w:char="F0B0"/>
                  </w:r>
                  <w:r w:rsidRPr="005707D6">
                    <w:rPr>
                      <w:rFonts w:ascii="Arial" w:hAnsi="Arial" w:cs="Arial"/>
                      <w:sz w:val="20"/>
                      <w:szCs w:val="20"/>
                    </w:rPr>
                    <w:t>C)</w:t>
                  </w:r>
                  <w:r>
                    <w:rPr>
                      <w:rFonts w:ascii="Arial" w:hAnsi="Arial" w:cs="Arial"/>
                      <w:sz w:val="20"/>
                      <w:szCs w:val="20"/>
                    </w:rPr>
                    <w:t xml:space="preserve"> = </w:t>
                  </w:r>
                  <w:r w:rsidRPr="00FA71E6">
                    <w:rPr>
                      <w:rFonts w:ascii="Arial" w:hAnsi="Arial" w:cs="Arial"/>
                      <w:i/>
                      <w:sz w:val="20"/>
                      <w:szCs w:val="20"/>
                    </w:rPr>
                    <w:t>ΔT</w:t>
                  </w:r>
                </w:p>
              </w:tc>
              <w:tc>
                <w:tcPr>
                  <w:tcW w:w="1080" w:type="dxa"/>
                </w:tcPr>
                <w:p w14:paraId="6B745BBE" w14:textId="773E8ECA" w:rsidR="003D4084" w:rsidRDefault="003D4084" w:rsidP="00893AE5">
                  <w:pPr>
                    <w:spacing w:line="320" w:lineRule="atLeast"/>
                    <w:ind w:right="-109"/>
                    <w:rPr>
                      <w:rFonts w:ascii="Arial" w:hAnsi="Arial" w:cs="Arial"/>
                      <w:b/>
                      <w:sz w:val="20"/>
                      <w:szCs w:val="20"/>
                    </w:rPr>
                  </w:pPr>
                  <w:r w:rsidRPr="00FA71E6">
                    <w:rPr>
                      <w:rFonts w:ascii="Arial" w:hAnsi="Arial" w:cs="Arial"/>
                      <w:i/>
                      <w:sz w:val="20"/>
                      <w:szCs w:val="20"/>
                    </w:rPr>
                    <w:t>ΔQ</w:t>
                  </w:r>
                  <w:r>
                    <w:rPr>
                      <w:rFonts w:ascii="Arial" w:hAnsi="Arial" w:cs="Arial"/>
                      <w:i/>
                      <w:sz w:val="20"/>
                      <w:szCs w:val="20"/>
                    </w:rPr>
                    <w:t xml:space="preserve"> </w:t>
                  </w:r>
                  <w:r w:rsidRPr="003D4084">
                    <w:rPr>
                      <w:rFonts w:ascii="Arial" w:hAnsi="Arial" w:cs="Arial"/>
                      <w:sz w:val="20"/>
                      <w:szCs w:val="20"/>
                    </w:rPr>
                    <w:t>for Metal</w:t>
                  </w:r>
                  <w:r w:rsidR="008D2C73">
                    <w:rPr>
                      <w:rFonts w:ascii="Arial" w:hAnsi="Arial" w:cs="Arial"/>
                      <w:sz w:val="20"/>
                      <w:szCs w:val="20"/>
                    </w:rPr>
                    <w:t xml:space="preserve"> (J)</w:t>
                  </w:r>
                </w:p>
              </w:tc>
              <w:tc>
                <w:tcPr>
                  <w:tcW w:w="990" w:type="dxa"/>
                </w:tcPr>
                <w:p w14:paraId="69F06E3A" w14:textId="78A34EDB" w:rsidR="003D4084" w:rsidRDefault="003D4084" w:rsidP="00893AE5">
                  <w:pPr>
                    <w:spacing w:line="320" w:lineRule="atLeast"/>
                    <w:ind w:right="-109"/>
                    <w:rPr>
                      <w:rFonts w:ascii="Arial" w:hAnsi="Arial" w:cs="Arial"/>
                      <w:b/>
                      <w:sz w:val="20"/>
                      <w:szCs w:val="20"/>
                    </w:rPr>
                  </w:pPr>
                  <w:r>
                    <w:rPr>
                      <w:rFonts w:ascii="Arial" w:hAnsi="Arial" w:cs="Arial"/>
                      <w:sz w:val="20"/>
                      <w:szCs w:val="20"/>
                    </w:rPr>
                    <w:t>Water</w:t>
                  </w:r>
                  <w:r w:rsidRPr="005707D6">
                    <w:rPr>
                      <w:rFonts w:ascii="Arial" w:hAnsi="Arial" w:cs="Arial"/>
                      <w:sz w:val="20"/>
                      <w:szCs w:val="20"/>
                    </w:rPr>
                    <w:t xml:space="preserve"> Mass (g)</w:t>
                  </w:r>
                </w:p>
              </w:tc>
              <w:tc>
                <w:tcPr>
                  <w:tcW w:w="1080" w:type="dxa"/>
                </w:tcPr>
                <w:p w14:paraId="47C18EB2" w14:textId="3EBAE298" w:rsidR="003D4084" w:rsidRDefault="003D4084" w:rsidP="00893AE5">
                  <w:pPr>
                    <w:spacing w:line="320" w:lineRule="atLeast"/>
                    <w:ind w:right="-109"/>
                    <w:rPr>
                      <w:rFonts w:ascii="Arial" w:hAnsi="Arial" w:cs="Arial"/>
                      <w:b/>
                      <w:sz w:val="20"/>
                      <w:szCs w:val="20"/>
                    </w:rPr>
                  </w:pPr>
                  <w:r>
                    <w:rPr>
                      <w:rFonts w:ascii="Arial" w:hAnsi="Arial" w:cs="Arial"/>
                      <w:sz w:val="20"/>
                      <w:szCs w:val="20"/>
                    </w:rPr>
                    <w:t>Specific Heat of Water (J/g</w:t>
                  </w:r>
                  <w:r w:rsidRPr="005707D6">
                    <w:rPr>
                      <w:rFonts w:ascii="Arial" w:hAnsi="Arial" w:cs="Arial"/>
                      <w:sz w:val="20"/>
                      <w:szCs w:val="20"/>
                    </w:rPr>
                    <w:sym w:font="Symbol" w:char="F0B0"/>
                  </w:r>
                  <w:r w:rsidRPr="005707D6">
                    <w:rPr>
                      <w:rFonts w:ascii="Arial" w:hAnsi="Arial" w:cs="Arial"/>
                      <w:sz w:val="20"/>
                      <w:szCs w:val="20"/>
                    </w:rPr>
                    <w:t>C</w:t>
                  </w:r>
                  <w:r>
                    <w:rPr>
                      <w:rFonts w:ascii="Arial" w:hAnsi="Arial" w:cs="Arial"/>
                      <w:sz w:val="20"/>
                      <w:szCs w:val="20"/>
                    </w:rPr>
                    <w:t>)</w:t>
                  </w:r>
                </w:p>
              </w:tc>
              <w:tc>
                <w:tcPr>
                  <w:tcW w:w="1350" w:type="dxa"/>
                </w:tcPr>
                <w:p w14:paraId="678C2485" w14:textId="15E9BDBD" w:rsidR="003D4084" w:rsidRDefault="003D4084" w:rsidP="00893AE5">
                  <w:pPr>
                    <w:spacing w:line="320" w:lineRule="atLeast"/>
                    <w:ind w:right="-109"/>
                    <w:rPr>
                      <w:rFonts w:ascii="Arial" w:hAnsi="Arial" w:cs="Arial"/>
                      <w:b/>
                      <w:sz w:val="20"/>
                      <w:szCs w:val="20"/>
                    </w:rPr>
                  </w:pPr>
                  <w:r>
                    <w:rPr>
                      <w:rFonts w:ascii="Arial" w:hAnsi="Arial" w:cs="Arial"/>
                      <w:sz w:val="20"/>
                      <w:szCs w:val="20"/>
                    </w:rPr>
                    <w:t>Water</w:t>
                  </w:r>
                  <w:r w:rsidRPr="005707D6">
                    <w:rPr>
                      <w:rFonts w:ascii="Arial" w:hAnsi="Arial" w:cs="Arial"/>
                      <w:sz w:val="20"/>
                      <w:szCs w:val="20"/>
                    </w:rPr>
                    <w:br/>
                    <w:t>Change in Temp (</w:t>
                  </w:r>
                  <w:r w:rsidRPr="005707D6">
                    <w:rPr>
                      <w:rFonts w:ascii="Arial" w:hAnsi="Arial" w:cs="Arial"/>
                      <w:sz w:val="20"/>
                      <w:szCs w:val="20"/>
                    </w:rPr>
                    <w:sym w:font="Symbol" w:char="F0B0"/>
                  </w:r>
                  <w:r w:rsidRPr="005707D6">
                    <w:rPr>
                      <w:rFonts w:ascii="Arial" w:hAnsi="Arial" w:cs="Arial"/>
                      <w:sz w:val="20"/>
                      <w:szCs w:val="20"/>
                    </w:rPr>
                    <w:t>C)</w:t>
                  </w:r>
                  <w:r>
                    <w:rPr>
                      <w:rFonts w:ascii="Arial" w:hAnsi="Arial" w:cs="Arial"/>
                      <w:sz w:val="20"/>
                      <w:szCs w:val="20"/>
                    </w:rPr>
                    <w:t xml:space="preserve"> = </w:t>
                  </w:r>
                  <w:r w:rsidRPr="00FA71E6">
                    <w:rPr>
                      <w:rFonts w:ascii="Arial" w:hAnsi="Arial" w:cs="Arial"/>
                      <w:i/>
                      <w:sz w:val="20"/>
                      <w:szCs w:val="20"/>
                    </w:rPr>
                    <w:t>ΔT</w:t>
                  </w:r>
                </w:p>
              </w:tc>
              <w:tc>
                <w:tcPr>
                  <w:tcW w:w="1260" w:type="dxa"/>
                </w:tcPr>
                <w:p w14:paraId="0661E4B3" w14:textId="35F8D777" w:rsidR="003D4084" w:rsidRDefault="003D4084" w:rsidP="003D4084">
                  <w:pPr>
                    <w:spacing w:line="320" w:lineRule="atLeast"/>
                    <w:ind w:right="-109"/>
                    <w:rPr>
                      <w:rFonts w:ascii="Arial" w:hAnsi="Arial" w:cs="Arial"/>
                      <w:b/>
                      <w:sz w:val="20"/>
                      <w:szCs w:val="20"/>
                    </w:rPr>
                  </w:pPr>
                  <w:r w:rsidRPr="00FA71E6">
                    <w:rPr>
                      <w:rFonts w:ascii="Arial" w:hAnsi="Arial" w:cs="Arial"/>
                      <w:i/>
                      <w:sz w:val="20"/>
                      <w:szCs w:val="20"/>
                    </w:rPr>
                    <w:t>ΔQ</w:t>
                  </w:r>
                  <w:r>
                    <w:rPr>
                      <w:rFonts w:ascii="Arial" w:hAnsi="Arial" w:cs="Arial"/>
                      <w:i/>
                      <w:sz w:val="20"/>
                      <w:szCs w:val="20"/>
                    </w:rPr>
                    <w:t xml:space="preserve"> </w:t>
                  </w:r>
                  <w:r w:rsidRPr="003D4084">
                    <w:rPr>
                      <w:rFonts w:ascii="Arial" w:hAnsi="Arial" w:cs="Arial"/>
                      <w:sz w:val="20"/>
                      <w:szCs w:val="20"/>
                    </w:rPr>
                    <w:t xml:space="preserve">for </w:t>
                  </w:r>
                  <w:r>
                    <w:rPr>
                      <w:rFonts w:ascii="Arial" w:hAnsi="Arial" w:cs="Arial"/>
                      <w:sz w:val="20"/>
                      <w:szCs w:val="20"/>
                    </w:rPr>
                    <w:t>Water</w:t>
                  </w:r>
                  <w:r w:rsidR="008D2C73">
                    <w:rPr>
                      <w:rFonts w:ascii="Arial" w:hAnsi="Arial" w:cs="Arial"/>
                      <w:sz w:val="20"/>
                      <w:szCs w:val="20"/>
                    </w:rPr>
                    <w:t xml:space="preserve"> (J)</w:t>
                  </w:r>
                </w:p>
              </w:tc>
            </w:tr>
            <w:tr w:rsidR="003D4084" w14:paraId="62F2241B" w14:textId="77777777" w:rsidTr="008D2C73">
              <w:tc>
                <w:tcPr>
                  <w:tcW w:w="781" w:type="dxa"/>
                </w:tcPr>
                <w:p w14:paraId="3D6717D1" w14:textId="61531412" w:rsidR="003D4084" w:rsidRPr="00371D77" w:rsidRDefault="00371D77" w:rsidP="00893AE5">
                  <w:pPr>
                    <w:spacing w:line="320" w:lineRule="atLeast"/>
                    <w:ind w:right="-109"/>
                    <w:rPr>
                      <w:rFonts w:ascii="Arial" w:hAnsi="Arial" w:cs="Arial"/>
                      <w:sz w:val="20"/>
                      <w:szCs w:val="20"/>
                    </w:rPr>
                  </w:pPr>
                  <w:r w:rsidRPr="00371D77">
                    <w:rPr>
                      <w:rFonts w:ascii="Arial" w:hAnsi="Arial" w:cs="Arial"/>
                      <w:sz w:val="20"/>
                      <w:szCs w:val="20"/>
                    </w:rPr>
                    <w:t>10</w:t>
                  </w:r>
                </w:p>
              </w:tc>
              <w:tc>
                <w:tcPr>
                  <w:tcW w:w="1014" w:type="dxa"/>
                </w:tcPr>
                <w:p w14:paraId="56022461" w14:textId="77777777" w:rsidR="003D4084" w:rsidRDefault="003D4084" w:rsidP="00893AE5">
                  <w:pPr>
                    <w:spacing w:line="320" w:lineRule="atLeast"/>
                    <w:ind w:right="-109"/>
                    <w:rPr>
                      <w:rFonts w:ascii="Arial" w:hAnsi="Arial" w:cs="Arial"/>
                      <w:b/>
                      <w:sz w:val="20"/>
                      <w:szCs w:val="20"/>
                    </w:rPr>
                  </w:pPr>
                </w:p>
                <w:p w14:paraId="37097F93" w14:textId="77777777" w:rsidR="00371D77" w:rsidRDefault="00371D77" w:rsidP="00893AE5">
                  <w:pPr>
                    <w:spacing w:line="320" w:lineRule="atLeast"/>
                    <w:ind w:right="-109"/>
                    <w:rPr>
                      <w:rFonts w:ascii="Arial" w:hAnsi="Arial" w:cs="Arial"/>
                      <w:b/>
                      <w:sz w:val="20"/>
                      <w:szCs w:val="20"/>
                    </w:rPr>
                  </w:pPr>
                </w:p>
              </w:tc>
              <w:tc>
                <w:tcPr>
                  <w:tcW w:w="1080" w:type="dxa"/>
                </w:tcPr>
                <w:p w14:paraId="026FEB4B" w14:textId="77777777" w:rsidR="003D4084" w:rsidRDefault="003D4084" w:rsidP="00893AE5">
                  <w:pPr>
                    <w:spacing w:line="320" w:lineRule="atLeast"/>
                    <w:ind w:right="-109"/>
                    <w:rPr>
                      <w:rFonts w:ascii="Arial" w:hAnsi="Arial" w:cs="Arial"/>
                      <w:b/>
                      <w:sz w:val="20"/>
                      <w:szCs w:val="20"/>
                    </w:rPr>
                  </w:pPr>
                </w:p>
              </w:tc>
              <w:tc>
                <w:tcPr>
                  <w:tcW w:w="1080" w:type="dxa"/>
                </w:tcPr>
                <w:p w14:paraId="1AA25B43" w14:textId="77777777" w:rsidR="003D4084" w:rsidRDefault="003D4084" w:rsidP="00893AE5">
                  <w:pPr>
                    <w:spacing w:line="320" w:lineRule="atLeast"/>
                    <w:ind w:right="-109"/>
                    <w:rPr>
                      <w:rFonts w:ascii="Arial" w:hAnsi="Arial" w:cs="Arial"/>
                      <w:b/>
                      <w:sz w:val="20"/>
                      <w:szCs w:val="20"/>
                    </w:rPr>
                  </w:pPr>
                </w:p>
              </w:tc>
              <w:tc>
                <w:tcPr>
                  <w:tcW w:w="990" w:type="dxa"/>
                </w:tcPr>
                <w:p w14:paraId="6193E9F7" w14:textId="3AD2E89E" w:rsidR="003D4084" w:rsidRPr="00371D77" w:rsidRDefault="00371D77" w:rsidP="00893AE5">
                  <w:pPr>
                    <w:spacing w:line="320" w:lineRule="atLeast"/>
                    <w:ind w:right="-109"/>
                    <w:rPr>
                      <w:rFonts w:ascii="Arial" w:hAnsi="Arial" w:cs="Arial"/>
                      <w:sz w:val="20"/>
                      <w:szCs w:val="20"/>
                    </w:rPr>
                  </w:pPr>
                  <w:r w:rsidRPr="00371D77">
                    <w:rPr>
                      <w:rFonts w:ascii="Arial" w:hAnsi="Arial" w:cs="Arial"/>
                      <w:sz w:val="20"/>
                      <w:szCs w:val="20"/>
                    </w:rPr>
                    <w:t>200</w:t>
                  </w:r>
                </w:p>
              </w:tc>
              <w:tc>
                <w:tcPr>
                  <w:tcW w:w="1080" w:type="dxa"/>
                </w:tcPr>
                <w:p w14:paraId="0283844C" w14:textId="77777777" w:rsidR="003D4084" w:rsidRDefault="003D4084" w:rsidP="00893AE5">
                  <w:pPr>
                    <w:spacing w:line="320" w:lineRule="atLeast"/>
                    <w:ind w:right="-109"/>
                    <w:rPr>
                      <w:rFonts w:ascii="Arial" w:hAnsi="Arial" w:cs="Arial"/>
                      <w:b/>
                      <w:sz w:val="20"/>
                      <w:szCs w:val="20"/>
                    </w:rPr>
                  </w:pPr>
                </w:p>
              </w:tc>
              <w:tc>
                <w:tcPr>
                  <w:tcW w:w="1350" w:type="dxa"/>
                </w:tcPr>
                <w:p w14:paraId="0A7709BD" w14:textId="77777777" w:rsidR="003D4084" w:rsidRDefault="003D4084" w:rsidP="00893AE5">
                  <w:pPr>
                    <w:spacing w:line="320" w:lineRule="atLeast"/>
                    <w:ind w:right="-109"/>
                    <w:rPr>
                      <w:rFonts w:ascii="Arial" w:hAnsi="Arial" w:cs="Arial"/>
                      <w:b/>
                      <w:sz w:val="20"/>
                      <w:szCs w:val="20"/>
                    </w:rPr>
                  </w:pPr>
                </w:p>
              </w:tc>
              <w:tc>
                <w:tcPr>
                  <w:tcW w:w="1260" w:type="dxa"/>
                </w:tcPr>
                <w:p w14:paraId="13BD5EFF" w14:textId="77777777" w:rsidR="003D4084" w:rsidRDefault="003D4084" w:rsidP="00893AE5">
                  <w:pPr>
                    <w:spacing w:line="320" w:lineRule="atLeast"/>
                    <w:ind w:right="-109"/>
                    <w:rPr>
                      <w:rFonts w:ascii="Arial" w:hAnsi="Arial" w:cs="Arial"/>
                      <w:b/>
                      <w:sz w:val="20"/>
                      <w:szCs w:val="20"/>
                    </w:rPr>
                  </w:pPr>
                </w:p>
              </w:tc>
            </w:tr>
            <w:tr w:rsidR="003D4084" w14:paraId="19507AC9" w14:textId="77777777" w:rsidTr="008D2C73">
              <w:tc>
                <w:tcPr>
                  <w:tcW w:w="781" w:type="dxa"/>
                </w:tcPr>
                <w:p w14:paraId="7E601BB3" w14:textId="6E1D2CDE" w:rsidR="003D4084" w:rsidRPr="00371D77" w:rsidRDefault="00371D77" w:rsidP="00893AE5">
                  <w:pPr>
                    <w:spacing w:line="320" w:lineRule="atLeast"/>
                    <w:ind w:right="-109"/>
                    <w:rPr>
                      <w:rFonts w:ascii="Arial" w:hAnsi="Arial" w:cs="Arial"/>
                      <w:sz w:val="20"/>
                      <w:szCs w:val="20"/>
                    </w:rPr>
                  </w:pPr>
                  <w:r w:rsidRPr="00371D77">
                    <w:rPr>
                      <w:rFonts w:ascii="Arial" w:hAnsi="Arial" w:cs="Arial"/>
                      <w:sz w:val="20"/>
                      <w:szCs w:val="20"/>
                    </w:rPr>
                    <w:t>40</w:t>
                  </w:r>
                </w:p>
              </w:tc>
              <w:tc>
                <w:tcPr>
                  <w:tcW w:w="1014" w:type="dxa"/>
                </w:tcPr>
                <w:p w14:paraId="2B3A8B62" w14:textId="77777777" w:rsidR="003D4084" w:rsidRDefault="003D4084" w:rsidP="00893AE5">
                  <w:pPr>
                    <w:spacing w:line="320" w:lineRule="atLeast"/>
                    <w:ind w:right="-109"/>
                    <w:rPr>
                      <w:rFonts w:ascii="Arial" w:hAnsi="Arial" w:cs="Arial"/>
                      <w:b/>
                      <w:sz w:val="20"/>
                      <w:szCs w:val="20"/>
                    </w:rPr>
                  </w:pPr>
                </w:p>
                <w:p w14:paraId="48139C29" w14:textId="77777777" w:rsidR="00371D77" w:rsidRDefault="00371D77" w:rsidP="00893AE5">
                  <w:pPr>
                    <w:spacing w:line="320" w:lineRule="atLeast"/>
                    <w:ind w:right="-109"/>
                    <w:rPr>
                      <w:rFonts w:ascii="Arial" w:hAnsi="Arial" w:cs="Arial"/>
                      <w:b/>
                      <w:sz w:val="20"/>
                      <w:szCs w:val="20"/>
                    </w:rPr>
                  </w:pPr>
                </w:p>
              </w:tc>
              <w:tc>
                <w:tcPr>
                  <w:tcW w:w="1080" w:type="dxa"/>
                </w:tcPr>
                <w:p w14:paraId="335AADBB" w14:textId="77777777" w:rsidR="003D4084" w:rsidRDefault="003D4084" w:rsidP="00893AE5">
                  <w:pPr>
                    <w:spacing w:line="320" w:lineRule="atLeast"/>
                    <w:ind w:right="-109"/>
                    <w:rPr>
                      <w:rFonts w:ascii="Arial" w:hAnsi="Arial" w:cs="Arial"/>
                      <w:b/>
                      <w:sz w:val="20"/>
                      <w:szCs w:val="20"/>
                    </w:rPr>
                  </w:pPr>
                </w:p>
              </w:tc>
              <w:tc>
                <w:tcPr>
                  <w:tcW w:w="1080" w:type="dxa"/>
                </w:tcPr>
                <w:p w14:paraId="38C7BACC" w14:textId="77777777" w:rsidR="003D4084" w:rsidRDefault="003D4084" w:rsidP="00893AE5">
                  <w:pPr>
                    <w:spacing w:line="320" w:lineRule="atLeast"/>
                    <w:ind w:right="-109"/>
                    <w:rPr>
                      <w:rFonts w:ascii="Arial" w:hAnsi="Arial" w:cs="Arial"/>
                      <w:b/>
                      <w:sz w:val="20"/>
                      <w:szCs w:val="20"/>
                    </w:rPr>
                  </w:pPr>
                </w:p>
              </w:tc>
              <w:tc>
                <w:tcPr>
                  <w:tcW w:w="990" w:type="dxa"/>
                </w:tcPr>
                <w:p w14:paraId="6155F21C" w14:textId="4832B949" w:rsidR="003D4084" w:rsidRPr="00371D77" w:rsidRDefault="00371D77" w:rsidP="00893AE5">
                  <w:pPr>
                    <w:spacing w:line="320" w:lineRule="atLeast"/>
                    <w:ind w:right="-109"/>
                    <w:rPr>
                      <w:rFonts w:ascii="Arial" w:hAnsi="Arial" w:cs="Arial"/>
                      <w:sz w:val="20"/>
                      <w:szCs w:val="20"/>
                    </w:rPr>
                  </w:pPr>
                  <w:r w:rsidRPr="00371D77">
                    <w:rPr>
                      <w:rFonts w:ascii="Arial" w:hAnsi="Arial" w:cs="Arial"/>
                      <w:sz w:val="20"/>
                      <w:szCs w:val="20"/>
                    </w:rPr>
                    <w:t>200</w:t>
                  </w:r>
                </w:p>
              </w:tc>
              <w:tc>
                <w:tcPr>
                  <w:tcW w:w="1080" w:type="dxa"/>
                </w:tcPr>
                <w:p w14:paraId="3935F962" w14:textId="77777777" w:rsidR="003D4084" w:rsidRDefault="003D4084" w:rsidP="00893AE5">
                  <w:pPr>
                    <w:spacing w:line="320" w:lineRule="atLeast"/>
                    <w:ind w:right="-109"/>
                    <w:rPr>
                      <w:rFonts w:ascii="Arial" w:hAnsi="Arial" w:cs="Arial"/>
                      <w:b/>
                      <w:sz w:val="20"/>
                      <w:szCs w:val="20"/>
                    </w:rPr>
                  </w:pPr>
                </w:p>
              </w:tc>
              <w:tc>
                <w:tcPr>
                  <w:tcW w:w="1350" w:type="dxa"/>
                </w:tcPr>
                <w:p w14:paraId="66ACFCF1" w14:textId="77777777" w:rsidR="003D4084" w:rsidRDefault="003D4084" w:rsidP="00893AE5">
                  <w:pPr>
                    <w:spacing w:line="320" w:lineRule="atLeast"/>
                    <w:ind w:right="-109"/>
                    <w:rPr>
                      <w:rFonts w:ascii="Arial" w:hAnsi="Arial" w:cs="Arial"/>
                      <w:b/>
                      <w:sz w:val="20"/>
                      <w:szCs w:val="20"/>
                    </w:rPr>
                  </w:pPr>
                </w:p>
              </w:tc>
              <w:tc>
                <w:tcPr>
                  <w:tcW w:w="1260" w:type="dxa"/>
                </w:tcPr>
                <w:p w14:paraId="15708950" w14:textId="77777777" w:rsidR="003D4084" w:rsidRDefault="003D4084" w:rsidP="00893AE5">
                  <w:pPr>
                    <w:spacing w:line="320" w:lineRule="atLeast"/>
                    <w:ind w:right="-109"/>
                    <w:rPr>
                      <w:rFonts w:ascii="Arial" w:hAnsi="Arial" w:cs="Arial"/>
                      <w:b/>
                      <w:sz w:val="20"/>
                      <w:szCs w:val="20"/>
                    </w:rPr>
                  </w:pPr>
                </w:p>
              </w:tc>
            </w:tr>
            <w:tr w:rsidR="003D4084" w14:paraId="135A69B6" w14:textId="77777777" w:rsidTr="008D2C73">
              <w:tc>
                <w:tcPr>
                  <w:tcW w:w="781" w:type="dxa"/>
                </w:tcPr>
                <w:p w14:paraId="3F8337C1" w14:textId="287B1F58" w:rsidR="003D4084" w:rsidRPr="00371D77" w:rsidRDefault="00371D77" w:rsidP="00893AE5">
                  <w:pPr>
                    <w:spacing w:line="320" w:lineRule="atLeast"/>
                    <w:ind w:right="-109"/>
                    <w:rPr>
                      <w:rFonts w:ascii="Arial" w:hAnsi="Arial" w:cs="Arial"/>
                      <w:sz w:val="20"/>
                      <w:szCs w:val="20"/>
                    </w:rPr>
                  </w:pPr>
                  <w:r w:rsidRPr="00371D77">
                    <w:rPr>
                      <w:rFonts w:ascii="Arial" w:hAnsi="Arial" w:cs="Arial"/>
                      <w:sz w:val="20"/>
                      <w:szCs w:val="20"/>
                    </w:rPr>
                    <w:t>70</w:t>
                  </w:r>
                </w:p>
              </w:tc>
              <w:tc>
                <w:tcPr>
                  <w:tcW w:w="1014" w:type="dxa"/>
                </w:tcPr>
                <w:p w14:paraId="000208E5" w14:textId="77777777" w:rsidR="003D4084" w:rsidRDefault="003D4084" w:rsidP="00893AE5">
                  <w:pPr>
                    <w:spacing w:line="320" w:lineRule="atLeast"/>
                    <w:ind w:right="-109"/>
                    <w:rPr>
                      <w:rFonts w:ascii="Arial" w:hAnsi="Arial" w:cs="Arial"/>
                      <w:b/>
                      <w:sz w:val="20"/>
                      <w:szCs w:val="20"/>
                    </w:rPr>
                  </w:pPr>
                </w:p>
                <w:p w14:paraId="27FEAC93" w14:textId="77777777" w:rsidR="00371D77" w:rsidRDefault="00371D77" w:rsidP="00893AE5">
                  <w:pPr>
                    <w:spacing w:line="320" w:lineRule="atLeast"/>
                    <w:ind w:right="-109"/>
                    <w:rPr>
                      <w:rFonts w:ascii="Arial" w:hAnsi="Arial" w:cs="Arial"/>
                      <w:b/>
                      <w:sz w:val="20"/>
                      <w:szCs w:val="20"/>
                    </w:rPr>
                  </w:pPr>
                </w:p>
              </w:tc>
              <w:tc>
                <w:tcPr>
                  <w:tcW w:w="1080" w:type="dxa"/>
                </w:tcPr>
                <w:p w14:paraId="702F457D" w14:textId="77777777" w:rsidR="003D4084" w:rsidRDefault="003D4084" w:rsidP="00893AE5">
                  <w:pPr>
                    <w:spacing w:line="320" w:lineRule="atLeast"/>
                    <w:ind w:right="-109"/>
                    <w:rPr>
                      <w:rFonts w:ascii="Arial" w:hAnsi="Arial" w:cs="Arial"/>
                      <w:b/>
                      <w:sz w:val="20"/>
                      <w:szCs w:val="20"/>
                    </w:rPr>
                  </w:pPr>
                </w:p>
              </w:tc>
              <w:tc>
                <w:tcPr>
                  <w:tcW w:w="1080" w:type="dxa"/>
                </w:tcPr>
                <w:p w14:paraId="6089AE31" w14:textId="77777777" w:rsidR="003D4084" w:rsidRDefault="003D4084" w:rsidP="00893AE5">
                  <w:pPr>
                    <w:spacing w:line="320" w:lineRule="atLeast"/>
                    <w:ind w:right="-109"/>
                    <w:rPr>
                      <w:rFonts w:ascii="Arial" w:hAnsi="Arial" w:cs="Arial"/>
                      <w:b/>
                      <w:sz w:val="20"/>
                      <w:szCs w:val="20"/>
                    </w:rPr>
                  </w:pPr>
                </w:p>
              </w:tc>
              <w:tc>
                <w:tcPr>
                  <w:tcW w:w="990" w:type="dxa"/>
                </w:tcPr>
                <w:p w14:paraId="1CEC694A" w14:textId="5CFAEEB9" w:rsidR="003D4084" w:rsidRPr="00371D77" w:rsidRDefault="00371D77" w:rsidP="00893AE5">
                  <w:pPr>
                    <w:spacing w:line="320" w:lineRule="atLeast"/>
                    <w:ind w:right="-109"/>
                    <w:rPr>
                      <w:rFonts w:ascii="Arial" w:hAnsi="Arial" w:cs="Arial"/>
                      <w:sz w:val="20"/>
                      <w:szCs w:val="20"/>
                    </w:rPr>
                  </w:pPr>
                  <w:r w:rsidRPr="00371D77">
                    <w:rPr>
                      <w:rFonts w:ascii="Arial" w:hAnsi="Arial" w:cs="Arial"/>
                      <w:sz w:val="20"/>
                      <w:szCs w:val="20"/>
                    </w:rPr>
                    <w:t>200</w:t>
                  </w:r>
                </w:p>
              </w:tc>
              <w:tc>
                <w:tcPr>
                  <w:tcW w:w="1080" w:type="dxa"/>
                </w:tcPr>
                <w:p w14:paraId="34900D68" w14:textId="77777777" w:rsidR="003D4084" w:rsidRDefault="003D4084" w:rsidP="00893AE5">
                  <w:pPr>
                    <w:spacing w:line="320" w:lineRule="atLeast"/>
                    <w:ind w:right="-109"/>
                    <w:rPr>
                      <w:rFonts w:ascii="Arial" w:hAnsi="Arial" w:cs="Arial"/>
                      <w:b/>
                      <w:sz w:val="20"/>
                      <w:szCs w:val="20"/>
                    </w:rPr>
                  </w:pPr>
                </w:p>
              </w:tc>
              <w:tc>
                <w:tcPr>
                  <w:tcW w:w="1350" w:type="dxa"/>
                </w:tcPr>
                <w:p w14:paraId="155F1A3D" w14:textId="77777777" w:rsidR="003D4084" w:rsidRDefault="003D4084" w:rsidP="00893AE5">
                  <w:pPr>
                    <w:spacing w:line="320" w:lineRule="atLeast"/>
                    <w:ind w:right="-109"/>
                    <w:rPr>
                      <w:rFonts w:ascii="Arial" w:hAnsi="Arial" w:cs="Arial"/>
                      <w:b/>
                      <w:sz w:val="20"/>
                      <w:szCs w:val="20"/>
                    </w:rPr>
                  </w:pPr>
                </w:p>
              </w:tc>
              <w:tc>
                <w:tcPr>
                  <w:tcW w:w="1260" w:type="dxa"/>
                </w:tcPr>
                <w:p w14:paraId="7C7E4643" w14:textId="77777777" w:rsidR="003D4084" w:rsidRDefault="003D4084" w:rsidP="00893AE5">
                  <w:pPr>
                    <w:spacing w:line="320" w:lineRule="atLeast"/>
                    <w:ind w:right="-109"/>
                    <w:rPr>
                      <w:rFonts w:ascii="Arial" w:hAnsi="Arial" w:cs="Arial"/>
                      <w:b/>
                      <w:sz w:val="20"/>
                      <w:szCs w:val="20"/>
                    </w:rPr>
                  </w:pPr>
                </w:p>
              </w:tc>
            </w:tr>
            <w:tr w:rsidR="00371D77" w14:paraId="42521096" w14:textId="77777777" w:rsidTr="008D2C73">
              <w:tc>
                <w:tcPr>
                  <w:tcW w:w="781" w:type="dxa"/>
                </w:tcPr>
                <w:p w14:paraId="2442A218" w14:textId="1F0FC3B0" w:rsidR="00371D77" w:rsidRPr="00371D77" w:rsidRDefault="00371D77" w:rsidP="00893AE5">
                  <w:pPr>
                    <w:spacing w:line="320" w:lineRule="atLeast"/>
                    <w:ind w:right="-109"/>
                    <w:rPr>
                      <w:rFonts w:ascii="Arial" w:hAnsi="Arial" w:cs="Arial"/>
                      <w:sz w:val="20"/>
                      <w:szCs w:val="20"/>
                    </w:rPr>
                  </w:pPr>
                  <w:r w:rsidRPr="00371D77">
                    <w:rPr>
                      <w:rFonts w:ascii="Arial" w:hAnsi="Arial" w:cs="Arial"/>
                      <w:sz w:val="20"/>
                      <w:szCs w:val="20"/>
                    </w:rPr>
                    <w:t>100</w:t>
                  </w:r>
                </w:p>
              </w:tc>
              <w:tc>
                <w:tcPr>
                  <w:tcW w:w="1014" w:type="dxa"/>
                </w:tcPr>
                <w:p w14:paraId="691BE7F2" w14:textId="77777777" w:rsidR="00371D77" w:rsidRDefault="00371D77" w:rsidP="00893AE5">
                  <w:pPr>
                    <w:spacing w:line="320" w:lineRule="atLeast"/>
                    <w:ind w:right="-109"/>
                    <w:rPr>
                      <w:rFonts w:ascii="Arial" w:hAnsi="Arial" w:cs="Arial"/>
                      <w:b/>
                      <w:sz w:val="20"/>
                      <w:szCs w:val="20"/>
                    </w:rPr>
                  </w:pPr>
                </w:p>
                <w:p w14:paraId="2B51261F" w14:textId="77777777" w:rsidR="00371D77" w:rsidRDefault="00371D77" w:rsidP="00893AE5">
                  <w:pPr>
                    <w:spacing w:line="320" w:lineRule="atLeast"/>
                    <w:ind w:right="-109"/>
                    <w:rPr>
                      <w:rFonts w:ascii="Arial" w:hAnsi="Arial" w:cs="Arial"/>
                      <w:b/>
                      <w:sz w:val="20"/>
                      <w:szCs w:val="20"/>
                    </w:rPr>
                  </w:pPr>
                </w:p>
              </w:tc>
              <w:tc>
                <w:tcPr>
                  <w:tcW w:w="1080" w:type="dxa"/>
                </w:tcPr>
                <w:p w14:paraId="63303DF7" w14:textId="77777777" w:rsidR="00371D77" w:rsidRDefault="00371D77" w:rsidP="00893AE5">
                  <w:pPr>
                    <w:spacing w:line="320" w:lineRule="atLeast"/>
                    <w:ind w:right="-109"/>
                    <w:rPr>
                      <w:rFonts w:ascii="Arial" w:hAnsi="Arial" w:cs="Arial"/>
                      <w:b/>
                      <w:sz w:val="20"/>
                      <w:szCs w:val="20"/>
                    </w:rPr>
                  </w:pPr>
                </w:p>
              </w:tc>
              <w:tc>
                <w:tcPr>
                  <w:tcW w:w="1080" w:type="dxa"/>
                </w:tcPr>
                <w:p w14:paraId="4CC60A3E" w14:textId="77777777" w:rsidR="00371D77" w:rsidRDefault="00371D77" w:rsidP="00893AE5">
                  <w:pPr>
                    <w:spacing w:line="320" w:lineRule="atLeast"/>
                    <w:ind w:right="-109"/>
                    <w:rPr>
                      <w:rFonts w:ascii="Arial" w:hAnsi="Arial" w:cs="Arial"/>
                      <w:b/>
                      <w:sz w:val="20"/>
                      <w:szCs w:val="20"/>
                    </w:rPr>
                  </w:pPr>
                </w:p>
              </w:tc>
              <w:tc>
                <w:tcPr>
                  <w:tcW w:w="990" w:type="dxa"/>
                </w:tcPr>
                <w:p w14:paraId="6483BA5F" w14:textId="21A51ACE" w:rsidR="00371D77" w:rsidRPr="00371D77" w:rsidRDefault="00371D77" w:rsidP="00893AE5">
                  <w:pPr>
                    <w:spacing w:line="320" w:lineRule="atLeast"/>
                    <w:ind w:right="-109"/>
                    <w:rPr>
                      <w:rFonts w:ascii="Arial" w:hAnsi="Arial" w:cs="Arial"/>
                      <w:sz w:val="20"/>
                      <w:szCs w:val="20"/>
                    </w:rPr>
                  </w:pPr>
                  <w:r w:rsidRPr="00371D77">
                    <w:rPr>
                      <w:rFonts w:ascii="Arial" w:hAnsi="Arial" w:cs="Arial"/>
                      <w:sz w:val="20"/>
                      <w:szCs w:val="20"/>
                    </w:rPr>
                    <w:t>200</w:t>
                  </w:r>
                </w:p>
              </w:tc>
              <w:tc>
                <w:tcPr>
                  <w:tcW w:w="1080" w:type="dxa"/>
                </w:tcPr>
                <w:p w14:paraId="2C91C427" w14:textId="77777777" w:rsidR="00371D77" w:rsidRDefault="00371D77" w:rsidP="00893AE5">
                  <w:pPr>
                    <w:spacing w:line="320" w:lineRule="atLeast"/>
                    <w:ind w:right="-109"/>
                    <w:rPr>
                      <w:rFonts w:ascii="Arial" w:hAnsi="Arial" w:cs="Arial"/>
                      <w:b/>
                      <w:sz w:val="20"/>
                      <w:szCs w:val="20"/>
                    </w:rPr>
                  </w:pPr>
                </w:p>
              </w:tc>
              <w:tc>
                <w:tcPr>
                  <w:tcW w:w="1350" w:type="dxa"/>
                </w:tcPr>
                <w:p w14:paraId="6F1EC662" w14:textId="77777777" w:rsidR="00371D77" w:rsidRDefault="00371D77" w:rsidP="00893AE5">
                  <w:pPr>
                    <w:spacing w:line="320" w:lineRule="atLeast"/>
                    <w:ind w:right="-109"/>
                    <w:rPr>
                      <w:rFonts w:ascii="Arial" w:hAnsi="Arial" w:cs="Arial"/>
                      <w:b/>
                      <w:sz w:val="20"/>
                      <w:szCs w:val="20"/>
                    </w:rPr>
                  </w:pPr>
                </w:p>
              </w:tc>
              <w:tc>
                <w:tcPr>
                  <w:tcW w:w="1260" w:type="dxa"/>
                </w:tcPr>
                <w:p w14:paraId="0AADA2FA" w14:textId="77777777" w:rsidR="00371D77" w:rsidRDefault="00371D77" w:rsidP="00893AE5">
                  <w:pPr>
                    <w:spacing w:line="320" w:lineRule="atLeast"/>
                    <w:ind w:right="-109"/>
                    <w:rPr>
                      <w:rFonts w:ascii="Arial" w:hAnsi="Arial" w:cs="Arial"/>
                      <w:b/>
                      <w:sz w:val="20"/>
                      <w:szCs w:val="20"/>
                    </w:rPr>
                  </w:pPr>
                </w:p>
              </w:tc>
            </w:tr>
          </w:tbl>
          <w:p w14:paraId="21D83D5C" w14:textId="77777777" w:rsidR="003D4084" w:rsidRDefault="003D4084" w:rsidP="001510ED">
            <w:pPr>
              <w:spacing w:line="320" w:lineRule="atLeast"/>
              <w:ind w:left="360" w:hanging="360"/>
              <w:rPr>
                <w:rFonts w:ascii="Arial" w:hAnsi="Arial" w:cs="Arial"/>
                <w:noProof/>
                <w:sz w:val="20"/>
                <w:szCs w:val="20"/>
              </w:rPr>
            </w:pPr>
          </w:p>
        </w:tc>
      </w:tr>
      <w:tr w:rsidR="00126290" w14:paraId="46545783" w14:textId="77777777" w:rsidTr="00251D06">
        <w:tblPrEx>
          <w:tblBorders>
            <w:bottom w:val="none" w:sz="0" w:space="0" w:color="auto"/>
          </w:tblBorders>
        </w:tblPrEx>
        <w:tc>
          <w:tcPr>
            <w:tcW w:w="6479" w:type="dxa"/>
            <w:gridSpan w:val="2"/>
          </w:tcPr>
          <w:p w14:paraId="2EB26772" w14:textId="77777777" w:rsidR="003D4084" w:rsidRDefault="003D4084" w:rsidP="00893AE5">
            <w:pPr>
              <w:spacing w:line="320" w:lineRule="atLeast"/>
              <w:ind w:right="-109"/>
              <w:rPr>
                <w:rFonts w:ascii="Arial" w:hAnsi="Arial" w:cs="Arial"/>
                <w:b/>
                <w:sz w:val="20"/>
                <w:szCs w:val="20"/>
              </w:rPr>
            </w:pPr>
          </w:p>
          <w:p w14:paraId="567598AF" w14:textId="5D933CC9" w:rsidR="00414A9E" w:rsidRDefault="00371D77" w:rsidP="00893AE5">
            <w:pPr>
              <w:spacing w:line="320" w:lineRule="atLeast"/>
              <w:ind w:right="-109"/>
              <w:rPr>
                <w:rFonts w:ascii="Arial" w:hAnsi="Arial" w:cs="Arial"/>
                <w:b/>
                <w:sz w:val="20"/>
                <w:szCs w:val="20"/>
              </w:rPr>
            </w:pPr>
            <w:r>
              <w:rPr>
                <w:rFonts w:ascii="Arial" w:hAnsi="Arial" w:cs="Arial"/>
                <w:b/>
                <w:sz w:val="20"/>
                <w:szCs w:val="20"/>
              </w:rPr>
              <w:t>Move to Pages 2.3</w:t>
            </w:r>
            <w:r w:rsidR="00893E4F">
              <w:rPr>
                <w:rFonts w:ascii="Arial" w:hAnsi="Arial" w:cs="Arial"/>
                <w:b/>
                <w:sz w:val="20"/>
                <w:szCs w:val="20"/>
              </w:rPr>
              <w:t xml:space="preserve"> </w:t>
            </w:r>
            <w:r>
              <w:rPr>
                <w:rFonts w:ascii="Arial" w:hAnsi="Arial" w:cs="Arial"/>
                <w:b/>
                <w:sz w:val="20"/>
                <w:szCs w:val="20"/>
              </w:rPr>
              <w:t>-</w:t>
            </w:r>
            <w:r w:rsidR="00893E4F">
              <w:rPr>
                <w:rFonts w:ascii="Arial" w:hAnsi="Arial" w:cs="Arial"/>
                <w:b/>
                <w:sz w:val="20"/>
                <w:szCs w:val="20"/>
              </w:rPr>
              <w:t xml:space="preserve"> </w:t>
            </w:r>
            <w:r w:rsidR="00CE07D3">
              <w:rPr>
                <w:rFonts w:ascii="Arial" w:hAnsi="Arial" w:cs="Arial"/>
                <w:b/>
                <w:sz w:val="20"/>
                <w:szCs w:val="20"/>
              </w:rPr>
              <w:t>2.7.</w:t>
            </w:r>
          </w:p>
          <w:p w14:paraId="786F58D3" w14:textId="4A941CB0" w:rsidR="00B222DA" w:rsidRPr="00E13361" w:rsidRDefault="00B222DA" w:rsidP="00B222DA">
            <w:pPr>
              <w:spacing w:line="320" w:lineRule="atLeast"/>
              <w:rPr>
                <w:rFonts w:ascii="Arial" w:hAnsi="Arial" w:cs="Arial"/>
                <w:sz w:val="20"/>
                <w:szCs w:val="20"/>
              </w:rPr>
            </w:pPr>
            <w:r w:rsidRPr="00E13361">
              <w:rPr>
                <w:rFonts w:ascii="Arial" w:hAnsi="Arial" w:cs="Arial"/>
                <w:sz w:val="20"/>
                <w:szCs w:val="20"/>
              </w:rPr>
              <w:t xml:space="preserve">Answer the questions </w:t>
            </w:r>
            <w:r w:rsidR="00371D77">
              <w:rPr>
                <w:rFonts w:ascii="Arial" w:hAnsi="Arial" w:cs="Arial"/>
                <w:sz w:val="20"/>
                <w:szCs w:val="20"/>
              </w:rPr>
              <w:t>3</w:t>
            </w:r>
            <w:r w:rsidR="00893E4F">
              <w:rPr>
                <w:rFonts w:ascii="Arial" w:hAnsi="Arial" w:cs="Arial"/>
                <w:sz w:val="20"/>
                <w:szCs w:val="20"/>
              </w:rPr>
              <w:t xml:space="preserve"> </w:t>
            </w:r>
            <w:r w:rsidR="00371D77">
              <w:rPr>
                <w:rFonts w:ascii="Arial" w:hAnsi="Arial" w:cs="Arial"/>
                <w:sz w:val="20"/>
                <w:szCs w:val="20"/>
              </w:rPr>
              <w:t>-</w:t>
            </w:r>
            <w:r w:rsidR="00893E4F">
              <w:rPr>
                <w:rFonts w:ascii="Arial" w:hAnsi="Arial" w:cs="Arial"/>
                <w:sz w:val="20"/>
                <w:szCs w:val="20"/>
              </w:rPr>
              <w:t xml:space="preserve"> </w:t>
            </w:r>
            <w:r w:rsidR="00CE07D3">
              <w:rPr>
                <w:rFonts w:ascii="Arial" w:hAnsi="Arial" w:cs="Arial"/>
                <w:sz w:val="20"/>
                <w:szCs w:val="20"/>
              </w:rPr>
              <w:t>7</w:t>
            </w:r>
            <w:r>
              <w:rPr>
                <w:rFonts w:ascii="Arial" w:hAnsi="Arial" w:cs="Arial"/>
                <w:sz w:val="20"/>
                <w:szCs w:val="20"/>
              </w:rPr>
              <w:t xml:space="preserve"> </w:t>
            </w:r>
            <w:r w:rsidRPr="00E13361">
              <w:rPr>
                <w:rFonts w:ascii="Arial" w:hAnsi="Arial" w:cs="Arial"/>
                <w:sz w:val="20"/>
                <w:szCs w:val="20"/>
              </w:rPr>
              <w:t>below and/or in your .tns file.</w:t>
            </w:r>
          </w:p>
          <w:p w14:paraId="0834AC24" w14:textId="5581FD60" w:rsidR="00B222DA" w:rsidRPr="00126290" w:rsidRDefault="00B222DA" w:rsidP="001510ED">
            <w:pPr>
              <w:spacing w:line="320" w:lineRule="atLeast"/>
              <w:ind w:left="522" w:right="-109" w:hanging="522"/>
              <w:rPr>
                <w:rFonts w:ascii="Arial" w:hAnsi="Arial" w:cs="Arial"/>
                <w:b/>
                <w:sz w:val="20"/>
                <w:szCs w:val="20"/>
              </w:rPr>
            </w:pPr>
          </w:p>
        </w:tc>
        <w:tc>
          <w:tcPr>
            <w:tcW w:w="3169" w:type="dxa"/>
            <w:gridSpan w:val="3"/>
          </w:tcPr>
          <w:p w14:paraId="67BC8557" w14:textId="77777777" w:rsidR="00126290" w:rsidRDefault="00126290" w:rsidP="001510ED">
            <w:pPr>
              <w:spacing w:line="320" w:lineRule="atLeast"/>
              <w:ind w:left="360" w:hanging="360"/>
              <w:rPr>
                <w:rFonts w:ascii="Arial" w:hAnsi="Arial" w:cs="Arial"/>
                <w:noProof/>
                <w:sz w:val="20"/>
                <w:szCs w:val="20"/>
              </w:rPr>
            </w:pPr>
          </w:p>
        </w:tc>
      </w:tr>
      <w:tr w:rsidR="00414A9E" w14:paraId="73ECFC9D" w14:textId="77777777" w:rsidTr="00251D06">
        <w:tblPrEx>
          <w:tblBorders>
            <w:bottom w:val="none" w:sz="0" w:space="0" w:color="auto"/>
          </w:tblBorders>
        </w:tblPrEx>
        <w:trPr>
          <w:gridAfter w:val="1"/>
          <w:wAfter w:w="19" w:type="dxa"/>
        </w:trPr>
        <w:tc>
          <w:tcPr>
            <w:tcW w:w="9629" w:type="dxa"/>
            <w:gridSpan w:val="4"/>
          </w:tcPr>
          <w:p w14:paraId="443B8837" w14:textId="76540C27" w:rsidR="00414A9E" w:rsidRDefault="00371D77" w:rsidP="00414A9E">
            <w:pPr>
              <w:spacing w:line="320" w:lineRule="atLeast"/>
              <w:ind w:left="522" w:hanging="522"/>
              <w:rPr>
                <w:rFonts w:ascii="Arial" w:hAnsi="Arial" w:cs="Arial"/>
                <w:sz w:val="20"/>
                <w:szCs w:val="20"/>
              </w:rPr>
            </w:pPr>
            <w:r>
              <w:rPr>
                <w:rFonts w:ascii="Arial" w:hAnsi="Arial" w:cs="Arial"/>
                <w:sz w:val="20"/>
                <w:szCs w:val="20"/>
              </w:rPr>
              <w:t>Q3</w:t>
            </w:r>
            <w:r w:rsidR="00414A9E">
              <w:rPr>
                <w:rFonts w:ascii="Arial" w:hAnsi="Arial" w:cs="Arial"/>
                <w:sz w:val="20"/>
                <w:szCs w:val="20"/>
              </w:rPr>
              <w:t>.</w:t>
            </w:r>
            <w:r w:rsidR="00414A9E">
              <w:rPr>
                <w:rFonts w:ascii="Arial" w:hAnsi="Arial" w:cs="Arial"/>
                <w:sz w:val="20"/>
                <w:szCs w:val="20"/>
              </w:rPr>
              <w:tab/>
            </w:r>
            <w:r>
              <w:rPr>
                <w:rFonts w:ascii="Arial" w:hAnsi="Arial" w:cs="Arial"/>
                <w:sz w:val="20"/>
                <w:szCs w:val="20"/>
              </w:rPr>
              <w:t>Compare the calculated values of “</w:t>
            </w:r>
            <w:r w:rsidRPr="00FA71E6">
              <w:rPr>
                <w:rFonts w:ascii="Arial" w:hAnsi="Arial" w:cs="Arial"/>
                <w:i/>
                <w:sz w:val="20"/>
                <w:szCs w:val="20"/>
              </w:rPr>
              <w:t>ΔQ</w:t>
            </w:r>
            <w:r>
              <w:rPr>
                <w:rFonts w:ascii="Arial" w:hAnsi="Arial" w:cs="Arial"/>
                <w:i/>
                <w:sz w:val="20"/>
                <w:szCs w:val="20"/>
              </w:rPr>
              <w:t xml:space="preserve"> </w:t>
            </w:r>
            <w:r w:rsidRPr="003D4084">
              <w:rPr>
                <w:rFonts w:ascii="Arial" w:hAnsi="Arial" w:cs="Arial"/>
                <w:sz w:val="20"/>
                <w:szCs w:val="20"/>
              </w:rPr>
              <w:t>for Metal</w:t>
            </w:r>
            <w:r>
              <w:rPr>
                <w:rFonts w:ascii="Arial" w:hAnsi="Arial" w:cs="Arial"/>
                <w:sz w:val="20"/>
                <w:szCs w:val="20"/>
              </w:rPr>
              <w:t>” and “</w:t>
            </w:r>
            <w:r w:rsidRPr="00FA71E6">
              <w:rPr>
                <w:rFonts w:ascii="Arial" w:hAnsi="Arial" w:cs="Arial"/>
                <w:i/>
                <w:sz w:val="20"/>
                <w:szCs w:val="20"/>
              </w:rPr>
              <w:t>ΔQ</w:t>
            </w:r>
            <w:r>
              <w:rPr>
                <w:rFonts w:ascii="Arial" w:hAnsi="Arial" w:cs="Arial"/>
                <w:i/>
                <w:sz w:val="20"/>
                <w:szCs w:val="20"/>
              </w:rPr>
              <w:t xml:space="preserve"> </w:t>
            </w:r>
            <w:r>
              <w:rPr>
                <w:rFonts w:ascii="Arial" w:hAnsi="Arial" w:cs="Arial"/>
                <w:sz w:val="20"/>
                <w:szCs w:val="20"/>
              </w:rPr>
              <w:t>for Water” in your table. What do you notice about these quantities?</w:t>
            </w:r>
          </w:p>
          <w:p w14:paraId="2B86335D" w14:textId="77777777" w:rsidR="00B222DA" w:rsidRDefault="00B222DA" w:rsidP="00414A9E">
            <w:pPr>
              <w:spacing w:line="320" w:lineRule="atLeast"/>
              <w:ind w:left="522" w:hanging="522"/>
              <w:rPr>
                <w:rFonts w:ascii="Arial" w:hAnsi="Arial" w:cs="Arial"/>
                <w:sz w:val="20"/>
                <w:szCs w:val="20"/>
              </w:rPr>
            </w:pPr>
          </w:p>
          <w:p w14:paraId="566D5173" w14:textId="77777777" w:rsidR="00B222DA" w:rsidRDefault="00B222DA" w:rsidP="00414A9E">
            <w:pPr>
              <w:spacing w:line="320" w:lineRule="atLeast"/>
              <w:ind w:left="522" w:hanging="522"/>
              <w:rPr>
                <w:rFonts w:ascii="Arial" w:hAnsi="Arial" w:cs="Arial"/>
                <w:sz w:val="20"/>
                <w:szCs w:val="20"/>
              </w:rPr>
            </w:pPr>
          </w:p>
          <w:p w14:paraId="3ADA7A60" w14:textId="77777777" w:rsidR="00B222DA" w:rsidRDefault="00B222DA" w:rsidP="00414A9E">
            <w:pPr>
              <w:spacing w:line="320" w:lineRule="atLeast"/>
              <w:ind w:left="522" w:hanging="522"/>
              <w:rPr>
                <w:rFonts w:ascii="Arial" w:hAnsi="Arial" w:cs="Arial"/>
                <w:sz w:val="20"/>
                <w:szCs w:val="20"/>
              </w:rPr>
            </w:pPr>
          </w:p>
          <w:p w14:paraId="3AE57960" w14:textId="77777777" w:rsidR="00414A9E" w:rsidRDefault="00414A9E" w:rsidP="00414A9E">
            <w:pPr>
              <w:spacing w:line="320" w:lineRule="atLeast"/>
              <w:ind w:left="522" w:hanging="522"/>
              <w:rPr>
                <w:rFonts w:ascii="Arial" w:hAnsi="Arial" w:cs="Arial"/>
                <w:sz w:val="20"/>
                <w:szCs w:val="20"/>
              </w:rPr>
            </w:pPr>
          </w:p>
          <w:p w14:paraId="2F1D6EEB" w14:textId="77777777" w:rsidR="00893E4F" w:rsidRDefault="00893E4F" w:rsidP="00414A9E">
            <w:pPr>
              <w:spacing w:line="320" w:lineRule="atLeast"/>
              <w:ind w:left="522" w:hanging="522"/>
              <w:rPr>
                <w:rFonts w:ascii="Arial" w:hAnsi="Arial" w:cs="Arial"/>
                <w:sz w:val="20"/>
                <w:szCs w:val="20"/>
              </w:rPr>
            </w:pPr>
          </w:p>
          <w:p w14:paraId="106E3816" w14:textId="487C65D0" w:rsidR="00414A9E" w:rsidRDefault="00371D77" w:rsidP="00414A9E">
            <w:pPr>
              <w:spacing w:line="320" w:lineRule="atLeast"/>
              <w:ind w:left="522" w:hanging="522"/>
              <w:rPr>
                <w:rFonts w:ascii="Arial" w:hAnsi="Arial" w:cs="Arial"/>
                <w:sz w:val="20"/>
                <w:szCs w:val="20"/>
              </w:rPr>
            </w:pPr>
            <w:bookmarkStart w:id="0" w:name="_GoBack"/>
            <w:bookmarkEnd w:id="0"/>
            <w:r>
              <w:rPr>
                <w:rFonts w:ascii="Arial" w:hAnsi="Arial" w:cs="Arial"/>
                <w:sz w:val="20"/>
                <w:szCs w:val="20"/>
              </w:rPr>
              <w:lastRenderedPageBreak/>
              <w:t>Q4</w:t>
            </w:r>
            <w:r w:rsidR="00414A9E">
              <w:rPr>
                <w:rFonts w:ascii="Arial" w:hAnsi="Arial" w:cs="Arial"/>
                <w:sz w:val="20"/>
                <w:szCs w:val="20"/>
              </w:rPr>
              <w:t xml:space="preserve">.   </w:t>
            </w:r>
            <w:r>
              <w:rPr>
                <w:rFonts w:ascii="Arial" w:hAnsi="Arial" w:cs="Arial"/>
                <w:sz w:val="20"/>
                <w:szCs w:val="20"/>
              </w:rPr>
              <w:t>Based on the results of your calculations, which of the following can you conclude?</w:t>
            </w:r>
          </w:p>
          <w:p w14:paraId="2285D26C" w14:textId="77777777" w:rsidR="00414A9E" w:rsidRDefault="00414A9E" w:rsidP="001510ED">
            <w:pPr>
              <w:spacing w:line="320" w:lineRule="atLeast"/>
              <w:ind w:left="360" w:hanging="360"/>
              <w:rPr>
                <w:rFonts w:ascii="Arial" w:hAnsi="Arial" w:cs="Arial"/>
                <w:noProof/>
                <w:sz w:val="20"/>
                <w:szCs w:val="20"/>
              </w:rPr>
            </w:pPr>
          </w:p>
          <w:p w14:paraId="02E63375" w14:textId="73FA38CA" w:rsidR="00371D77" w:rsidRDefault="00371D77" w:rsidP="00371D77">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The temperature increase of the metal is equal to the temperature loss of the water.</w:t>
            </w:r>
          </w:p>
          <w:p w14:paraId="5450C826" w14:textId="74FF023E" w:rsidR="00371D77" w:rsidRDefault="00371D77" w:rsidP="00371D77">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The heat energy gained by the water is equal to the heat energy lost by the metal.</w:t>
            </w:r>
          </w:p>
          <w:p w14:paraId="3A1B3FEF" w14:textId="7605F390" w:rsidR="00371D77" w:rsidRDefault="00371D77" w:rsidP="00371D77">
            <w:pPr>
              <w:spacing w:line="320" w:lineRule="atLeast"/>
              <w:ind w:left="882" w:hanging="360"/>
              <w:rPr>
                <w:rFonts w:ascii="Arial" w:hAnsi="Arial" w:cs="Arial"/>
                <w:sz w:val="20"/>
                <w:szCs w:val="20"/>
              </w:rPr>
            </w:pPr>
            <w:r>
              <w:rPr>
                <w:rFonts w:ascii="Arial" w:hAnsi="Arial" w:cs="Arial"/>
                <w:sz w:val="20"/>
                <w:szCs w:val="20"/>
              </w:rPr>
              <w:t>C.</w:t>
            </w:r>
            <w:r>
              <w:rPr>
                <w:rFonts w:ascii="Arial" w:hAnsi="Arial" w:cs="Arial"/>
                <w:sz w:val="20"/>
                <w:szCs w:val="20"/>
              </w:rPr>
              <w:tab/>
              <w:t>The mass gained by the metal is equal to the mass lost by the water.</w:t>
            </w:r>
          </w:p>
          <w:p w14:paraId="5D5DE302" w14:textId="77777777" w:rsidR="00371D77" w:rsidRDefault="00371D77" w:rsidP="00371D77">
            <w:pPr>
              <w:spacing w:line="320" w:lineRule="atLeast"/>
              <w:rPr>
                <w:rFonts w:ascii="Arial" w:hAnsi="Arial" w:cs="Arial"/>
                <w:sz w:val="20"/>
                <w:szCs w:val="20"/>
              </w:rPr>
            </w:pPr>
          </w:p>
          <w:p w14:paraId="49ECD24F" w14:textId="7A1AD311" w:rsidR="00371D77" w:rsidRDefault="00E96FDF" w:rsidP="00371D77">
            <w:pPr>
              <w:spacing w:line="320" w:lineRule="atLeast"/>
              <w:ind w:left="522" w:hanging="522"/>
              <w:rPr>
                <w:rFonts w:ascii="Arial" w:hAnsi="Arial" w:cs="Arial"/>
                <w:sz w:val="20"/>
                <w:szCs w:val="20"/>
              </w:rPr>
            </w:pPr>
            <w:r>
              <w:rPr>
                <w:rFonts w:ascii="Arial" w:hAnsi="Arial" w:cs="Arial"/>
                <w:sz w:val="20"/>
                <w:szCs w:val="20"/>
              </w:rPr>
              <w:t xml:space="preserve">Q5.   10 g of water and 10 g of copper are placed under a heat lamp. Each object absorbs an equal amount of heat energy. Which object will increase most in temperature? </w:t>
            </w:r>
          </w:p>
          <w:p w14:paraId="230005C2" w14:textId="77777777" w:rsidR="00E96FDF" w:rsidRDefault="00E96FDF" w:rsidP="00371D77">
            <w:pPr>
              <w:spacing w:line="320" w:lineRule="atLeast"/>
              <w:ind w:left="522" w:hanging="522"/>
              <w:rPr>
                <w:rFonts w:ascii="Arial" w:hAnsi="Arial" w:cs="Arial"/>
                <w:sz w:val="20"/>
                <w:szCs w:val="20"/>
              </w:rPr>
            </w:pPr>
          </w:p>
          <w:p w14:paraId="4B9AF34D" w14:textId="6B10C99B" w:rsidR="00E96FDF" w:rsidRDefault="00E96FDF" w:rsidP="00E96FDF">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water</w:t>
            </w:r>
          </w:p>
          <w:p w14:paraId="1274B993" w14:textId="40E05423" w:rsidR="00E96FDF" w:rsidRDefault="00E96FDF" w:rsidP="00E96FDF">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copper</w:t>
            </w:r>
          </w:p>
          <w:p w14:paraId="09529295" w14:textId="77777777" w:rsidR="00E96FDF" w:rsidRDefault="00E96FDF" w:rsidP="00E96FDF">
            <w:pPr>
              <w:spacing w:line="320" w:lineRule="atLeast"/>
              <w:rPr>
                <w:rFonts w:ascii="Arial" w:hAnsi="Arial" w:cs="Arial"/>
                <w:sz w:val="20"/>
                <w:szCs w:val="20"/>
              </w:rPr>
            </w:pPr>
          </w:p>
          <w:p w14:paraId="21D08B1A" w14:textId="7908950F" w:rsidR="00E96FDF" w:rsidRDefault="00E96FDF" w:rsidP="00E96FDF">
            <w:pPr>
              <w:spacing w:line="320" w:lineRule="atLeast"/>
              <w:ind w:left="522" w:hanging="522"/>
              <w:rPr>
                <w:rFonts w:ascii="Arial" w:hAnsi="Arial" w:cs="Arial"/>
                <w:sz w:val="20"/>
                <w:szCs w:val="20"/>
              </w:rPr>
            </w:pPr>
            <w:r>
              <w:rPr>
                <w:rFonts w:ascii="Arial" w:hAnsi="Arial" w:cs="Arial"/>
                <w:sz w:val="20"/>
                <w:szCs w:val="20"/>
              </w:rPr>
              <w:t xml:space="preserve">Q6.   10 g of zinc and 10 g of alluminum are placed under a heat lamp. Each object absorbs an equal amount of heat energy. Which object will increase most in temperature? </w:t>
            </w:r>
          </w:p>
          <w:p w14:paraId="3FCE0BC3" w14:textId="77777777" w:rsidR="00E96FDF" w:rsidRDefault="00E96FDF" w:rsidP="00371D77">
            <w:pPr>
              <w:spacing w:line="320" w:lineRule="atLeast"/>
              <w:ind w:left="522" w:hanging="522"/>
              <w:rPr>
                <w:rFonts w:ascii="Arial" w:hAnsi="Arial" w:cs="Arial"/>
                <w:sz w:val="20"/>
                <w:szCs w:val="20"/>
              </w:rPr>
            </w:pPr>
          </w:p>
          <w:p w14:paraId="55D1F382" w14:textId="33A1D0A2" w:rsidR="00E96FDF" w:rsidRDefault="00E96FDF" w:rsidP="00E96FDF">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zinc</w:t>
            </w:r>
          </w:p>
          <w:p w14:paraId="7277AA39" w14:textId="61CDA633" w:rsidR="00E96FDF" w:rsidRDefault="00E96FDF" w:rsidP="00E96FDF">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alluminum</w:t>
            </w:r>
          </w:p>
          <w:p w14:paraId="296DDA14" w14:textId="77777777" w:rsidR="00E96FDF" w:rsidRDefault="00E96FDF" w:rsidP="00E96FDF">
            <w:pPr>
              <w:spacing w:line="320" w:lineRule="atLeast"/>
              <w:ind w:left="882" w:hanging="360"/>
              <w:rPr>
                <w:rFonts w:ascii="Arial" w:hAnsi="Arial" w:cs="Arial"/>
                <w:sz w:val="20"/>
                <w:szCs w:val="20"/>
              </w:rPr>
            </w:pPr>
          </w:p>
          <w:p w14:paraId="67EBEDF7" w14:textId="799DE09E" w:rsidR="00E96FDF" w:rsidRDefault="00E96FDF" w:rsidP="00E96FDF">
            <w:pPr>
              <w:spacing w:line="320" w:lineRule="atLeast"/>
              <w:ind w:left="522" w:hanging="522"/>
              <w:rPr>
                <w:rFonts w:ascii="Arial" w:hAnsi="Arial" w:cs="Arial"/>
                <w:sz w:val="20"/>
                <w:szCs w:val="20"/>
              </w:rPr>
            </w:pPr>
            <w:r>
              <w:rPr>
                <w:rFonts w:ascii="Arial" w:hAnsi="Arial" w:cs="Arial"/>
                <w:sz w:val="20"/>
                <w:szCs w:val="20"/>
              </w:rPr>
              <w:t xml:space="preserve">Q7.   If the two objects in questions 5 and 6 absorb the same amount of heat energy, why is it that the temperature of one object increases more than the other? </w:t>
            </w:r>
          </w:p>
          <w:p w14:paraId="11631AAC" w14:textId="77777777" w:rsidR="00E96FDF" w:rsidRDefault="00E96FDF" w:rsidP="00E96FDF">
            <w:pPr>
              <w:spacing w:line="320" w:lineRule="atLeast"/>
              <w:rPr>
                <w:rFonts w:ascii="Arial" w:hAnsi="Arial" w:cs="Arial"/>
                <w:sz w:val="20"/>
                <w:szCs w:val="20"/>
              </w:rPr>
            </w:pPr>
          </w:p>
          <w:p w14:paraId="54E7A5D6" w14:textId="77777777" w:rsidR="00E96FDF" w:rsidRDefault="00E96FDF" w:rsidP="00371D77">
            <w:pPr>
              <w:spacing w:line="320" w:lineRule="atLeast"/>
              <w:ind w:left="522" w:hanging="522"/>
              <w:rPr>
                <w:rFonts w:ascii="Arial" w:hAnsi="Arial" w:cs="Arial"/>
                <w:sz w:val="20"/>
                <w:szCs w:val="20"/>
              </w:rPr>
            </w:pPr>
          </w:p>
          <w:p w14:paraId="5E969873" w14:textId="77777777" w:rsidR="00371D77" w:rsidRDefault="00371D77" w:rsidP="00371D77">
            <w:pPr>
              <w:spacing w:line="320" w:lineRule="atLeast"/>
              <w:rPr>
                <w:rFonts w:ascii="Arial" w:hAnsi="Arial" w:cs="Arial"/>
                <w:sz w:val="20"/>
                <w:szCs w:val="20"/>
              </w:rPr>
            </w:pPr>
          </w:p>
          <w:p w14:paraId="56AE3325" w14:textId="77777777" w:rsidR="00371D77" w:rsidRDefault="00371D77" w:rsidP="001510ED">
            <w:pPr>
              <w:spacing w:line="320" w:lineRule="atLeast"/>
              <w:ind w:left="360" w:hanging="360"/>
              <w:rPr>
                <w:rFonts w:ascii="Arial" w:hAnsi="Arial" w:cs="Arial"/>
                <w:noProof/>
                <w:sz w:val="20"/>
                <w:szCs w:val="20"/>
              </w:rPr>
            </w:pPr>
          </w:p>
        </w:tc>
      </w:tr>
    </w:tbl>
    <w:p w14:paraId="454EDAF6" w14:textId="39CF2D2A" w:rsidR="00A87F24" w:rsidRDefault="00A87F24">
      <w:pPr>
        <w:spacing w:line="320" w:lineRule="atLeast"/>
        <w:rPr>
          <w:rFonts w:ascii="Arial" w:hAnsi="Arial" w:cs="Arial"/>
          <w:sz w:val="20"/>
          <w:szCs w:val="20"/>
        </w:rPr>
      </w:pPr>
    </w:p>
    <w:p w14:paraId="0FA49C23" w14:textId="77777777" w:rsidR="00E13361" w:rsidRDefault="00E13361">
      <w:pPr>
        <w:spacing w:line="320" w:lineRule="atLeast"/>
        <w:rPr>
          <w:rFonts w:ascii="Arial" w:hAnsi="Arial" w:cs="Arial"/>
          <w:sz w:val="20"/>
          <w:szCs w:val="20"/>
        </w:rPr>
      </w:pPr>
    </w:p>
    <w:sectPr w:rsidR="00E13361" w:rsidSect="000F5AA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5F7C8" w14:textId="77777777" w:rsidR="0007538D" w:rsidRDefault="0007538D">
      <w:r>
        <w:separator/>
      </w:r>
    </w:p>
  </w:endnote>
  <w:endnote w:type="continuationSeparator" w:id="0">
    <w:p w14:paraId="696D5A4F" w14:textId="77777777" w:rsidR="0007538D" w:rsidRDefault="0007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7AA6D" w14:textId="77777777" w:rsidR="007C6EC9" w:rsidRDefault="007C6EC9">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Pr>
        <w:rFonts w:ascii="Arial" w:hAnsi="Arial" w:cs="Arial"/>
        <w:b/>
        <w:smallCaps/>
        <w:sz w:val="16"/>
        <w:szCs w:val="16"/>
      </w:rPr>
      <w:t>2013</w:t>
    </w:r>
    <w:r>
      <w:rPr>
        <w:rFonts w:ascii="Arial" w:hAnsi="Arial" w:cs="Arial"/>
        <w:b/>
        <w:smallCaps/>
        <w:sz w:val="18"/>
        <w:szCs w:val="18"/>
      </w:rPr>
      <w:t xml:space="preserve">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sidR="00F81414">
      <w:rPr>
        <w:rStyle w:val="PageNumber"/>
        <w:rFonts w:ascii="Arial" w:hAnsi="Arial" w:cs="Arial"/>
        <w:b/>
        <w:noProof/>
        <w:sz w:val="18"/>
        <w:szCs w:val="18"/>
      </w:rPr>
      <w:t>2</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054A9" w14:textId="77777777" w:rsidR="0007538D" w:rsidRDefault="0007538D">
      <w:r>
        <w:separator/>
      </w:r>
    </w:p>
  </w:footnote>
  <w:footnote w:type="continuationSeparator" w:id="0">
    <w:p w14:paraId="0A620176" w14:textId="77777777" w:rsidR="0007538D" w:rsidRDefault="0007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658C" w14:textId="4C3AEC84" w:rsidR="007C6EC9" w:rsidRDefault="007C6EC9">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rPr>
      <w:drawing>
        <wp:inline distT="0" distB="0" distL="0" distR="0" wp14:anchorId="2C943914" wp14:editId="4D5E803E">
          <wp:extent cx="295275" cy="285750"/>
          <wp:effectExtent l="0" t="0" r="9525" b="0"/>
          <wp:docPr id="7"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Exploring Energy Transfer</w:t>
    </w:r>
    <w:r>
      <w:rPr>
        <w:rFonts w:ascii="Arial" w:hAnsi="Arial" w:cs="Arial"/>
        <w:b/>
        <w:sz w:val="32"/>
        <w:szCs w:val="32"/>
      </w:rPr>
      <w:tab/>
    </w:r>
    <w:r>
      <w:rPr>
        <w:rFonts w:ascii="Arial" w:hAnsi="Arial" w:cs="Arial"/>
        <w:b/>
      </w:rPr>
      <w:t xml:space="preserve">Name </w:t>
    </w:r>
    <w:r>
      <w:rPr>
        <w:rFonts w:ascii="Arial" w:hAnsi="Arial" w:cs="Arial"/>
        <w:b/>
        <w:u w:val="single"/>
      </w:rPr>
      <w:tab/>
    </w:r>
    <w:r>
      <w:rPr>
        <w:rFonts w:ascii="Arial" w:hAnsi="Arial" w:cs="Arial"/>
        <w:b/>
        <w:sz w:val="32"/>
        <w:szCs w:val="32"/>
      </w:rPr>
      <w:br/>
    </w:r>
    <w:r>
      <w:rPr>
        <w:rFonts w:ascii="Arial" w:hAnsi="Arial" w:cs="Arial"/>
        <w:b/>
      </w:rPr>
      <w:t xml:space="preserve">Student Activity  </w:t>
    </w:r>
    <w:r>
      <w:rPr>
        <w:rFonts w:ascii="Arial Bold" w:hAnsi="Arial Bold" w:cs="Arial"/>
        <w:b/>
        <w:noProof/>
        <w:position w:val="-12"/>
      </w:rPr>
      <w:drawing>
        <wp:inline distT="0" distB="0" distL="0" distR="0" wp14:anchorId="3D6AAB68" wp14:editId="403E894D">
          <wp:extent cx="685800" cy="276225"/>
          <wp:effectExtent l="0" t="0" r="0" b="9525"/>
          <wp:docPr id="8" name="Picture 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rFonts w:ascii="Arial" w:hAnsi="Arial" w:cs="Arial"/>
        <w:b/>
      </w:rPr>
      <w:tab/>
      <w:t xml:space="preserve">Class </w:t>
    </w:r>
    <w:r>
      <w:rPr>
        <w:rFonts w:ascii="Arial" w:hAnsi="Arial" w:cs="Arial"/>
        <w:b/>
        <w:u w:val="single"/>
      </w:rPr>
      <w:tab/>
    </w:r>
  </w:p>
  <w:p w14:paraId="2B4774C5" w14:textId="77777777" w:rsidR="007C6EC9" w:rsidRDefault="007C6EC9">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CA66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B05CE"/>
    <w:multiLevelType w:val="hybridMultilevel"/>
    <w:tmpl w:val="B7C6A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83377"/>
    <w:multiLevelType w:val="hybridMultilevel"/>
    <w:tmpl w:val="58A2A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433FC1"/>
    <w:multiLevelType w:val="hybridMultilevel"/>
    <w:tmpl w:val="C5FC0F88"/>
    <w:lvl w:ilvl="0" w:tplc="D68C5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05357"/>
    <w:multiLevelType w:val="multilevel"/>
    <w:tmpl w:val="B8FE9D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B371103"/>
    <w:multiLevelType w:val="hybridMultilevel"/>
    <w:tmpl w:val="A5C28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A12FB3"/>
    <w:multiLevelType w:val="hybridMultilevel"/>
    <w:tmpl w:val="8CA8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C4E11"/>
    <w:multiLevelType w:val="hybridMultilevel"/>
    <w:tmpl w:val="E2BA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5B7EC1"/>
    <w:multiLevelType w:val="hybridMultilevel"/>
    <w:tmpl w:val="BE788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646628"/>
    <w:multiLevelType w:val="hybridMultilevel"/>
    <w:tmpl w:val="55AC0514"/>
    <w:lvl w:ilvl="0" w:tplc="0409000F">
      <w:start w:val="1"/>
      <w:numFmt w:val="decimal"/>
      <w:lvlText w:val="%1."/>
      <w:lvlJc w:val="left"/>
      <w:pPr>
        <w:tabs>
          <w:tab w:val="num" w:pos="720"/>
        </w:tabs>
        <w:ind w:left="720" w:hanging="360"/>
      </w:pPr>
      <w:rPr>
        <w:rFonts w:hint="default"/>
      </w:rPr>
    </w:lvl>
    <w:lvl w:ilvl="1" w:tplc="24123476">
      <w:start w:val="1"/>
      <w:numFmt w:val="upperLetter"/>
      <w:lvlText w:val="%2."/>
      <w:lvlJc w:val="left"/>
      <w:pPr>
        <w:tabs>
          <w:tab w:val="num" w:pos="1440"/>
        </w:tabs>
        <w:ind w:left="1440" w:hanging="360"/>
      </w:pPr>
      <w:rPr>
        <w:rFonts w:hint="default"/>
      </w:rPr>
    </w:lvl>
    <w:lvl w:ilvl="2" w:tplc="4EE04008">
      <w:start w:val="2"/>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777646D8"/>
    <w:multiLevelType w:val="hybridMultilevel"/>
    <w:tmpl w:val="9120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42143C"/>
    <w:multiLevelType w:val="hybridMultilevel"/>
    <w:tmpl w:val="09D20396"/>
    <w:lvl w:ilvl="0" w:tplc="7FA8CF2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CA0D64"/>
    <w:multiLevelType w:val="hybridMultilevel"/>
    <w:tmpl w:val="0908EF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2"/>
  </w:num>
  <w:num w:numId="3">
    <w:abstractNumId w:val="6"/>
  </w:num>
  <w:num w:numId="4">
    <w:abstractNumId w:val="9"/>
  </w:num>
  <w:num w:numId="5">
    <w:abstractNumId w:val="4"/>
  </w:num>
  <w:num w:numId="6">
    <w:abstractNumId w:val="10"/>
  </w:num>
  <w:num w:numId="7">
    <w:abstractNumId w:val="2"/>
  </w:num>
  <w:num w:numId="8">
    <w:abstractNumId w:val="14"/>
  </w:num>
  <w:num w:numId="9">
    <w:abstractNumId w:val="1"/>
  </w:num>
  <w:num w:numId="10">
    <w:abstractNumId w:val="5"/>
  </w:num>
  <w:num w:numId="11">
    <w:abstractNumId w:val="15"/>
  </w:num>
  <w:num w:numId="12">
    <w:abstractNumId w:val="13"/>
  </w:num>
  <w:num w:numId="13">
    <w:abstractNumId w:val="7"/>
  </w:num>
  <w:num w:numId="14">
    <w:abstractNumId w:val="1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A6"/>
    <w:rsid w:val="0001405A"/>
    <w:rsid w:val="00017384"/>
    <w:rsid w:val="000253C2"/>
    <w:rsid w:val="000408FC"/>
    <w:rsid w:val="0005275F"/>
    <w:rsid w:val="000721EC"/>
    <w:rsid w:val="0007538D"/>
    <w:rsid w:val="00081FA4"/>
    <w:rsid w:val="00082A2C"/>
    <w:rsid w:val="00097B96"/>
    <w:rsid w:val="000A20A1"/>
    <w:rsid w:val="000B3A80"/>
    <w:rsid w:val="000F1A6A"/>
    <w:rsid w:val="000F5617"/>
    <w:rsid w:val="000F5AA1"/>
    <w:rsid w:val="00121AA1"/>
    <w:rsid w:val="00122A39"/>
    <w:rsid w:val="00126290"/>
    <w:rsid w:val="00144504"/>
    <w:rsid w:val="001504EF"/>
    <w:rsid w:val="001510ED"/>
    <w:rsid w:val="001556B0"/>
    <w:rsid w:val="00156482"/>
    <w:rsid w:val="001704B0"/>
    <w:rsid w:val="001906C0"/>
    <w:rsid w:val="001A712A"/>
    <w:rsid w:val="001D512C"/>
    <w:rsid w:val="001D70A1"/>
    <w:rsid w:val="001E1BF5"/>
    <w:rsid w:val="001F4ABD"/>
    <w:rsid w:val="002013EA"/>
    <w:rsid w:val="00211674"/>
    <w:rsid w:val="00214B70"/>
    <w:rsid w:val="00221CCC"/>
    <w:rsid w:val="00223D54"/>
    <w:rsid w:val="00225898"/>
    <w:rsid w:val="00231A3C"/>
    <w:rsid w:val="00243AFA"/>
    <w:rsid w:val="002515F3"/>
    <w:rsid w:val="00251C9A"/>
    <w:rsid w:val="00251D06"/>
    <w:rsid w:val="00255DB5"/>
    <w:rsid w:val="0027260B"/>
    <w:rsid w:val="002A0E5E"/>
    <w:rsid w:val="002A436D"/>
    <w:rsid w:val="002A798E"/>
    <w:rsid w:val="002E4FDA"/>
    <w:rsid w:val="002F11F9"/>
    <w:rsid w:val="002F51BE"/>
    <w:rsid w:val="002F62CB"/>
    <w:rsid w:val="0031721D"/>
    <w:rsid w:val="00336008"/>
    <w:rsid w:val="00337374"/>
    <w:rsid w:val="00337682"/>
    <w:rsid w:val="00342CBD"/>
    <w:rsid w:val="003469A5"/>
    <w:rsid w:val="00357573"/>
    <w:rsid w:val="00371D77"/>
    <w:rsid w:val="0038274C"/>
    <w:rsid w:val="00390B31"/>
    <w:rsid w:val="003963F2"/>
    <w:rsid w:val="00397F80"/>
    <w:rsid w:val="003A2AFC"/>
    <w:rsid w:val="003C4F22"/>
    <w:rsid w:val="003C5660"/>
    <w:rsid w:val="003D4084"/>
    <w:rsid w:val="003E240C"/>
    <w:rsid w:val="003F13FC"/>
    <w:rsid w:val="00404A60"/>
    <w:rsid w:val="00414A9E"/>
    <w:rsid w:val="00424511"/>
    <w:rsid w:val="00430D34"/>
    <w:rsid w:val="00446379"/>
    <w:rsid w:val="00450C48"/>
    <w:rsid w:val="00450C4F"/>
    <w:rsid w:val="0046015A"/>
    <w:rsid w:val="00470A29"/>
    <w:rsid w:val="00471F39"/>
    <w:rsid w:val="00487194"/>
    <w:rsid w:val="004A4B0F"/>
    <w:rsid w:val="004A5BB4"/>
    <w:rsid w:val="004B1DF6"/>
    <w:rsid w:val="004C2BCD"/>
    <w:rsid w:val="004C64F5"/>
    <w:rsid w:val="004D40A5"/>
    <w:rsid w:val="004F4DAF"/>
    <w:rsid w:val="00504860"/>
    <w:rsid w:val="00506E2D"/>
    <w:rsid w:val="00522F57"/>
    <w:rsid w:val="005259CA"/>
    <w:rsid w:val="00537C02"/>
    <w:rsid w:val="00543C9D"/>
    <w:rsid w:val="00552B03"/>
    <w:rsid w:val="00564DA6"/>
    <w:rsid w:val="00567F00"/>
    <w:rsid w:val="005707D6"/>
    <w:rsid w:val="005712D4"/>
    <w:rsid w:val="00575827"/>
    <w:rsid w:val="00576AD4"/>
    <w:rsid w:val="005A5D11"/>
    <w:rsid w:val="005B3CFD"/>
    <w:rsid w:val="005B47E7"/>
    <w:rsid w:val="005B5527"/>
    <w:rsid w:val="005C0012"/>
    <w:rsid w:val="005C1229"/>
    <w:rsid w:val="005C185F"/>
    <w:rsid w:val="005E1678"/>
    <w:rsid w:val="006301AF"/>
    <w:rsid w:val="006438B4"/>
    <w:rsid w:val="00685FE2"/>
    <w:rsid w:val="00687B71"/>
    <w:rsid w:val="006A18A0"/>
    <w:rsid w:val="006A1A6C"/>
    <w:rsid w:val="006B07AA"/>
    <w:rsid w:val="006B28EF"/>
    <w:rsid w:val="006C5462"/>
    <w:rsid w:val="006D0FC6"/>
    <w:rsid w:val="006D1B9E"/>
    <w:rsid w:val="006E4AD0"/>
    <w:rsid w:val="006E7B53"/>
    <w:rsid w:val="006F2C1C"/>
    <w:rsid w:val="006F6485"/>
    <w:rsid w:val="007110EA"/>
    <w:rsid w:val="00716F9D"/>
    <w:rsid w:val="0072297A"/>
    <w:rsid w:val="007372F1"/>
    <w:rsid w:val="00756E1E"/>
    <w:rsid w:val="00764467"/>
    <w:rsid w:val="007672CC"/>
    <w:rsid w:val="00770871"/>
    <w:rsid w:val="007A4642"/>
    <w:rsid w:val="007C6EC9"/>
    <w:rsid w:val="007D2CBF"/>
    <w:rsid w:val="007E37D9"/>
    <w:rsid w:val="007F20FD"/>
    <w:rsid w:val="008035CA"/>
    <w:rsid w:val="00855D65"/>
    <w:rsid w:val="00863AF3"/>
    <w:rsid w:val="00874113"/>
    <w:rsid w:val="00893AE5"/>
    <w:rsid w:val="00893E4F"/>
    <w:rsid w:val="008B10E9"/>
    <w:rsid w:val="008C634A"/>
    <w:rsid w:val="008D0A0A"/>
    <w:rsid w:val="008D2C73"/>
    <w:rsid w:val="008D567D"/>
    <w:rsid w:val="008D67BF"/>
    <w:rsid w:val="008E383E"/>
    <w:rsid w:val="008F1913"/>
    <w:rsid w:val="008F3845"/>
    <w:rsid w:val="0092382F"/>
    <w:rsid w:val="009517BB"/>
    <w:rsid w:val="009523A2"/>
    <w:rsid w:val="0096143E"/>
    <w:rsid w:val="00986C17"/>
    <w:rsid w:val="009A1C55"/>
    <w:rsid w:val="009C7D8C"/>
    <w:rsid w:val="009D713E"/>
    <w:rsid w:val="009E3445"/>
    <w:rsid w:val="00A12F9C"/>
    <w:rsid w:val="00A55E0F"/>
    <w:rsid w:val="00A73CA6"/>
    <w:rsid w:val="00A87F24"/>
    <w:rsid w:val="00AA7CFA"/>
    <w:rsid w:val="00AB55D4"/>
    <w:rsid w:val="00AB74F9"/>
    <w:rsid w:val="00AC2275"/>
    <w:rsid w:val="00AD286E"/>
    <w:rsid w:val="00AF19F8"/>
    <w:rsid w:val="00AF1D63"/>
    <w:rsid w:val="00AF2000"/>
    <w:rsid w:val="00B01703"/>
    <w:rsid w:val="00B03706"/>
    <w:rsid w:val="00B07611"/>
    <w:rsid w:val="00B10484"/>
    <w:rsid w:val="00B207C8"/>
    <w:rsid w:val="00B222DA"/>
    <w:rsid w:val="00B272BD"/>
    <w:rsid w:val="00B36799"/>
    <w:rsid w:val="00B46738"/>
    <w:rsid w:val="00B553E5"/>
    <w:rsid w:val="00B757C4"/>
    <w:rsid w:val="00B8260C"/>
    <w:rsid w:val="00B91354"/>
    <w:rsid w:val="00BA5B02"/>
    <w:rsid w:val="00BB173A"/>
    <w:rsid w:val="00BB2A91"/>
    <w:rsid w:val="00BD01A9"/>
    <w:rsid w:val="00BD5856"/>
    <w:rsid w:val="00BE30EF"/>
    <w:rsid w:val="00BE3CE3"/>
    <w:rsid w:val="00BF0EEA"/>
    <w:rsid w:val="00C00522"/>
    <w:rsid w:val="00C13669"/>
    <w:rsid w:val="00C1466F"/>
    <w:rsid w:val="00C20AD5"/>
    <w:rsid w:val="00C52E08"/>
    <w:rsid w:val="00C539EF"/>
    <w:rsid w:val="00C55F68"/>
    <w:rsid w:val="00C74771"/>
    <w:rsid w:val="00CC0109"/>
    <w:rsid w:val="00CD65BD"/>
    <w:rsid w:val="00CE07D3"/>
    <w:rsid w:val="00CE1DC0"/>
    <w:rsid w:val="00CF0CD9"/>
    <w:rsid w:val="00CF32FA"/>
    <w:rsid w:val="00D00B4E"/>
    <w:rsid w:val="00D03D0F"/>
    <w:rsid w:val="00D172B7"/>
    <w:rsid w:val="00D26441"/>
    <w:rsid w:val="00D30800"/>
    <w:rsid w:val="00D3294E"/>
    <w:rsid w:val="00D47ECC"/>
    <w:rsid w:val="00D5201F"/>
    <w:rsid w:val="00D53B1B"/>
    <w:rsid w:val="00D553E4"/>
    <w:rsid w:val="00D70B3E"/>
    <w:rsid w:val="00D77471"/>
    <w:rsid w:val="00D77C7F"/>
    <w:rsid w:val="00DA042E"/>
    <w:rsid w:val="00DB7387"/>
    <w:rsid w:val="00DC4C58"/>
    <w:rsid w:val="00DC6B3A"/>
    <w:rsid w:val="00DE5883"/>
    <w:rsid w:val="00E061B5"/>
    <w:rsid w:val="00E13361"/>
    <w:rsid w:val="00E24A37"/>
    <w:rsid w:val="00E418F2"/>
    <w:rsid w:val="00E45295"/>
    <w:rsid w:val="00E507C5"/>
    <w:rsid w:val="00E7211B"/>
    <w:rsid w:val="00E81F3D"/>
    <w:rsid w:val="00E96FDF"/>
    <w:rsid w:val="00EA1960"/>
    <w:rsid w:val="00EA28AC"/>
    <w:rsid w:val="00EA7F1E"/>
    <w:rsid w:val="00EB63B9"/>
    <w:rsid w:val="00EB6E80"/>
    <w:rsid w:val="00ED0BDC"/>
    <w:rsid w:val="00EE6E94"/>
    <w:rsid w:val="00EF764F"/>
    <w:rsid w:val="00F2679B"/>
    <w:rsid w:val="00F303BC"/>
    <w:rsid w:val="00F33012"/>
    <w:rsid w:val="00F33497"/>
    <w:rsid w:val="00F40C46"/>
    <w:rsid w:val="00F45122"/>
    <w:rsid w:val="00F77DBD"/>
    <w:rsid w:val="00F81414"/>
    <w:rsid w:val="00F86242"/>
    <w:rsid w:val="00FA71E6"/>
    <w:rsid w:val="00FB2673"/>
    <w:rsid w:val="00FC1A2C"/>
    <w:rsid w:val="00FC41AA"/>
    <w:rsid w:val="00FD1DBB"/>
    <w:rsid w:val="00FD368E"/>
    <w:rsid w:val="00FE5B2D"/>
    <w:rsid w:val="00FE6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5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 w:type="paragraph" w:styleId="ListParagraph">
    <w:name w:val="List Paragraph"/>
    <w:basedOn w:val="Normal"/>
    <w:uiPriority w:val="34"/>
    <w:qFormat/>
    <w:rsid w:val="00BB2A91"/>
    <w:pPr>
      <w:ind w:left="720"/>
      <w:contextualSpacing/>
    </w:pPr>
  </w:style>
  <w:style w:type="table" w:styleId="TableGrid">
    <w:name w:val="Table Grid"/>
    <w:basedOn w:val="TableNormal"/>
    <w:rsid w:val="00DA0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 w:type="paragraph" w:styleId="ListParagraph">
    <w:name w:val="List Paragraph"/>
    <w:basedOn w:val="Normal"/>
    <w:uiPriority w:val="34"/>
    <w:qFormat/>
    <w:rsid w:val="00BB2A91"/>
    <w:pPr>
      <w:ind w:left="720"/>
      <w:contextualSpacing/>
    </w:pPr>
  </w:style>
  <w:style w:type="table" w:styleId="TableGrid">
    <w:name w:val="Table Grid"/>
    <w:basedOn w:val="TableNormal"/>
    <w:rsid w:val="00DA0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0389307\Desktop\Authoring%20PD%20Content%20Details\Templates\TemplatesJune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nd_x0020_User xmlns="0ee5bb79-0c6e-44d5-8e05-fb721b580818">
      <Value>Student</Value>
    </End_x0020_User>
    <Notes0 xmlns="0ee5bb79-0c6e-44d5-8e05-fb721b580818" xsi:nil="true"/>
    <Status xmlns="0ee5bb79-0c6e-44d5-8e05-fb721b580818">10. Complete</Status>
    <Activity_x0020_Title xmlns="0ee5bb79-0c6e-44d5-8e05-fb721b580818">1436</Activity_x0020_Title>
    <PD_x0020_Workshop_x0028_s_x0029_ xmlns="0ee5bb79-0c6e-44d5-8e05-fb721b580818"/>
    <No_x002e__x0020_of_x0020_pages xmlns="0ee5bb79-0c6e-44d5-8e05-fb721b580818">4</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0825C-F733-4A04-9F06-4E20C3DBE3ED}"/>
</file>

<file path=customXml/itemProps2.xml><?xml version="1.0" encoding="utf-8"?>
<ds:datastoreItem xmlns:ds="http://schemas.openxmlformats.org/officeDocument/2006/customXml" ds:itemID="{5E3F264C-2249-4FD4-B576-A471CD1FADC6}"/>
</file>

<file path=customXml/itemProps3.xml><?xml version="1.0" encoding="utf-8"?>
<ds:datastoreItem xmlns:ds="http://schemas.openxmlformats.org/officeDocument/2006/customXml" ds:itemID="{F4F78C0A-ACBB-4CDA-9527-99289143F497}"/>
</file>

<file path=customXml/itemProps4.xml><?xml version="1.0" encoding="utf-8"?>
<ds:datastoreItem xmlns:ds="http://schemas.openxmlformats.org/officeDocument/2006/customXml" ds:itemID="{BF45704E-1E0E-417E-892E-449ABE8CCD91}"/>
</file>

<file path=customXml/itemProps5.xml><?xml version="1.0" encoding="utf-8"?>
<ds:datastoreItem xmlns:ds="http://schemas.openxmlformats.org/officeDocument/2006/customXml" ds:itemID="{BA2A1F9C-4AFB-430D-8C5A-0404305A0F73}"/>
</file>

<file path=docProps/app.xml><?xml version="1.0" encoding="utf-8"?>
<Properties xmlns="http://schemas.openxmlformats.org/officeDocument/2006/extended-properties" xmlns:vt="http://schemas.openxmlformats.org/officeDocument/2006/docPropsVTypes">
  <Template>Student Template</Template>
  <TotalTime>36</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Texas Instruments</dc:creator>
  <cp:lastModifiedBy>Key, Kelli</cp:lastModifiedBy>
  <cp:revision>8</cp:revision>
  <cp:lastPrinted>2012-05-24T14:17:00Z</cp:lastPrinted>
  <dcterms:created xsi:type="dcterms:W3CDTF">2014-01-16T15:51:00Z</dcterms:created>
  <dcterms:modified xsi:type="dcterms:W3CDTF">2014-01-16T16:33:00Z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